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82C1" w14:textId="6EEDACC3" w:rsidR="00BF1804" w:rsidRPr="00E552AA" w:rsidRDefault="00BF1804" w:rsidP="00BF1804">
      <w:pPr>
        <w:pStyle w:val="Default"/>
        <w:rPr>
          <w:rFonts w:asciiTheme="minorHAnsi" w:hAnsiTheme="minorHAnsi"/>
          <w:sz w:val="22"/>
          <w:szCs w:val="22"/>
        </w:rPr>
      </w:pPr>
      <w:r w:rsidRPr="00E552AA">
        <w:rPr>
          <w:rFonts w:ascii="Cambria" w:hAnsi="Cambria"/>
          <w:sz w:val="22"/>
          <w:szCs w:val="22"/>
        </w:rPr>
        <w:t>The Office of the Senior Vice President and Provost recognizes the importance of supporting faculty through mentoring.  The goal is to ensure successful advancement</w:t>
      </w:r>
      <w:r w:rsidR="00FE20AD">
        <w:rPr>
          <w:rFonts w:ascii="Cambria" w:hAnsi="Cambria"/>
          <w:sz w:val="22"/>
          <w:szCs w:val="22"/>
        </w:rPr>
        <w:t xml:space="preserve"> and promotion</w:t>
      </w:r>
      <w:r w:rsidRPr="00E552AA">
        <w:rPr>
          <w:rFonts w:ascii="Cambria" w:hAnsi="Cambria"/>
          <w:sz w:val="22"/>
          <w:szCs w:val="22"/>
        </w:rPr>
        <w:t xml:space="preserve">, further institutional </w:t>
      </w:r>
      <w:proofErr w:type="gramStart"/>
      <w:r w:rsidRPr="00E552AA">
        <w:rPr>
          <w:rFonts w:ascii="Cambria" w:hAnsi="Cambria"/>
          <w:sz w:val="22"/>
          <w:szCs w:val="22"/>
        </w:rPr>
        <w:t>mission</w:t>
      </w:r>
      <w:proofErr w:type="gramEnd"/>
      <w:r w:rsidRPr="00E552AA">
        <w:rPr>
          <w:rFonts w:ascii="Cambria" w:hAnsi="Cambria"/>
          <w:sz w:val="22"/>
          <w:szCs w:val="22"/>
        </w:rPr>
        <w:t xml:space="preserve"> and </w:t>
      </w:r>
      <w:r w:rsidR="003338C6">
        <w:rPr>
          <w:rFonts w:ascii="Cambria" w:hAnsi="Cambria"/>
          <w:sz w:val="22"/>
          <w:szCs w:val="22"/>
        </w:rPr>
        <w:t>statements of aspiration</w:t>
      </w:r>
      <w:r w:rsidRPr="00E552AA">
        <w:rPr>
          <w:rFonts w:ascii="Cambria" w:hAnsi="Cambria"/>
          <w:sz w:val="22"/>
          <w:szCs w:val="22"/>
        </w:rPr>
        <w:t xml:space="preserve">, and increase faculty retention and success. </w:t>
      </w:r>
      <w:r w:rsidR="00E552AA" w:rsidRPr="00E552AA">
        <w:rPr>
          <w:rFonts w:ascii="Cambria" w:hAnsi="Cambria"/>
          <w:sz w:val="22"/>
          <w:szCs w:val="22"/>
        </w:rPr>
        <w:t>Faculty mentors and mentored faculty</w:t>
      </w:r>
      <w:r w:rsidRPr="00E552AA">
        <w:rPr>
          <w:rFonts w:ascii="Cambria" w:hAnsi="Cambria"/>
          <w:sz w:val="22"/>
          <w:szCs w:val="22"/>
        </w:rPr>
        <w:t xml:space="preserve"> voluntarily </w:t>
      </w:r>
      <w:r w:rsidR="00E552AA" w:rsidRPr="00E552AA">
        <w:rPr>
          <w:rFonts w:ascii="Cambria" w:hAnsi="Cambria"/>
          <w:sz w:val="22"/>
          <w:szCs w:val="22"/>
        </w:rPr>
        <w:t>enter</w:t>
      </w:r>
      <w:r w:rsidRPr="00E552AA">
        <w:rPr>
          <w:rFonts w:ascii="Cambria" w:hAnsi="Cambria"/>
          <w:sz w:val="22"/>
          <w:szCs w:val="22"/>
        </w:rPr>
        <w:t xml:space="preserve"> a mentoring relationship for scholarly and career development. </w:t>
      </w:r>
      <w:r w:rsidR="006E6CBA" w:rsidRPr="00E552AA">
        <w:rPr>
          <w:rFonts w:asciiTheme="minorHAnsi" w:hAnsiTheme="minorHAnsi"/>
          <w:sz w:val="22"/>
          <w:szCs w:val="22"/>
        </w:rPr>
        <w:t xml:space="preserve">We mutually agree to the following </w:t>
      </w:r>
      <w:r w:rsidRPr="00E552AA">
        <w:rPr>
          <w:rFonts w:asciiTheme="minorHAnsi" w:hAnsiTheme="minorHAnsi"/>
          <w:sz w:val="22"/>
          <w:szCs w:val="22"/>
        </w:rPr>
        <w:t xml:space="preserve">goals and expectations for this mentoring relationship.  We will periodically evaluate this agreement and </w:t>
      </w:r>
      <w:r w:rsidR="00E552AA" w:rsidRPr="00E552AA">
        <w:rPr>
          <w:rFonts w:asciiTheme="minorHAnsi" w:hAnsiTheme="minorHAnsi"/>
          <w:sz w:val="22"/>
          <w:szCs w:val="22"/>
        </w:rPr>
        <w:t>adjust</w:t>
      </w:r>
      <w:r w:rsidRPr="00E552AA">
        <w:rPr>
          <w:rFonts w:asciiTheme="minorHAnsi" w:hAnsiTheme="minorHAnsi"/>
          <w:sz w:val="22"/>
          <w:szCs w:val="22"/>
        </w:rPr>
        <w:t xml:space="preserve"> where appropriate. </w:t>
      </w:r>
    </w:p>
    <w:p w14:paraId="626D4A07" w14:textId="77777777" w:rsidR="00BF1804" w:rsidRPr="00E552AA" w:rsidRDefault="00BF1804" w:rsidP="00BF1804">
      <w:pPr>
        <w:pStyle w:val="Default"/>
        <w:rPr>
          <w:rFonts w:asciiTheme="minorHAnsi" w:hAnsiTheme="minorHAnsi"/>
          <w:sz w:val="22"/>
          <w:szCs w:val="22"/>
        </w:rPr>
      </w:pPr>
    </w:p>
    <w:p w14:paraId="43A72B2E" w14:textId="3D4B87F4" w:rsidR="006E6CBA" w:rsidRPr="00E552AA" w:rsidRDefault="00E95520">
      <w:pPr>
        <w:rPr>
          <w:sz w:val="22"/>
          <w:szCs w:val="22"/>
        </w:rPr>
      </w:pPr>
      <w:r w:rsidRPr="00E552AA">
        <w:rPr>
          <w:b/>
          <w:sz w:val="22"/>
          <w:szCs w:val="22"/>
        </w:rPr>
        <w:t>Primary G</w:t>
      </w:r>
      <w:r w:rsidR="006E6CBA" w:rsidRPr="00E552AA">
        <w:rPr>
          <w:b/>
          <w:sz w:val="22"/>
          <w:szCs w:val="22"/>
        </w:rPr>
        <w:t>oals for the Mentoring Relationship</w:t>
      </w:r>
      <w:r w:rsidR="006E6CBA" w:rsidRPr="00E552AA">
        <w:rPr>
          <w:sz w:val="22"/>
          <w:szCs w:val="22"/>
        </w:rPr>
        <w:t xml:space="preserve"> (select all that apply)</w:t>
      </w:r>
    </w:p>
    <w:p w14:paraId="7F3055FB" w14:textId="77777777" w:rsidR="00E40AFF" w:rsidRPr="00E552AA" w:rsidRDefault="00E40AFF">
      <w:pPr>
        <w:rPr>
          <w:sz w:val="22"/>
          <w:szCs w:val="22"/>
        </w:rPr>
        <w:sectPr w:rsidR="00E40AFF" w:rsidRPr="00E552AA" w:rsidSect="00513738">
          <w:head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8687267" w14:textId="09AFAA96" w:rsidR="00BE1DCC" w:rsidRPr="00E552AA" w:rsidRDefault="00BE1DCC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FE20AD">
        <w:rPr>
          <w:rFonts w:ascii="MS Gothic" w:eastAsia="MS Gothic" w:hAnsi="MS Gothic"/>
          <w:color w:val="000000"/>
          <w:sz w:val="22"/>
          <w:szCs w:val="22"/>
        </w:rPr>
      </w:r>
      <w:r w:rsidR="00FE20AD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bookmarkEnd w:id="0"/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E552AA">
        <w:rPr>
          <w:sz w:val="22"/>
          <w:szCs w:val="22"/>
        </w:rPr>
        <w:t>Assistance with teaching</w:t>
      </w:r>
      <w:r w:rsidR="00BF1804" w:rsidRPr="00E552AA">
        <w:rPr>
          <w:sz w:val="22"/>
          <w:szCs w:val="22"/>
        </w:rPr>
        <w:t xml:space="preserve"> </w:t>
      </w:r>
    </w:p>
    <w:p w14:paraId="734A52B2" w14:textId="4DDA9AD0" w:rsidR="00E40AFF" w:rsidRPr="00E552AA" w:rsidRDefault="00BE1DCC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FE20AD">
        <w:rPr>
          <w:rFonts w:ascii="MS Gothic" w:eastAsia="MS Gothic" w:hAnsi="MS Gothic"/>
          <w:color w:val="000000"/>
          <w:sz w:val="22"/>
          <w:szCs w:val="22"/>
        </w:rPr>
      </w:r>
      <w:r w:rsidR="00FE20AD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BF1804" w:rsidRPr="00E552AA">
        <w:rPr>
          <w:sz w:val="22"/>
          <w:szCs w:val="22"/>
        </w:rPr>
        <w:t xml:space="preserve">Preparation </w:t>
      </w:r>
      <w:r w:rsidR="00E40AFF" w:rsidRPr="00E552AA">
        <w:rPr>
          <w:sz w:val="22"/>
          <w:szCs w:val="22"/>
        </w:rPr>
        <w:t xml:space="preserve">for annual </w:t>
      </w:r>
      <w:r w:rsidR="003338C6">
        <w:rPr>
          <w:sz w:val="22"/>
          <w:szCs w:val="22"/>
        </w:rPr>
        <w:t>reviews</w:t>
      </w:r>
    </w:p>
    <w:p w14:paraId="055372D3" w14:textId="69DEA4EF" w:rsidR="00E40AFF" w:rsidRPr="00E552AA" w:rsidRDefault="00BE1DCC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FE20AD">
        <w:rPr>
          <w:rFonts w:ascii="MS Gothic" w:eastAsia="MS Gothic" w:hAnsi="MS Gothic"/>
          <w:color w:val="000000"/>
          <w:sz w:val="22"/>
          <w:szCs w:val="22"/>
        </w:rPr>
      </w:r>
      <w:r w:rsidR="00FE20AD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E40AFF" w:rsidRPr="00E552AA">
        <w:rPr>
          <w:sz w:val="22"/>
          <w:szCs w:val="22"/>
        </w:rPr>
        <w:t>Discuss</w:t>
      </w:r>
      <w:r w:rsidR="00BF1804" w:rsidRPr="00E552AA">
        <w:rPr>
          <w:sz w:val="22"/>
          <w:szCs w:val="22"/>
        </w:rPr>
        <w:t>ion of</w:t>
      </w:r>
      <w:r w:rsidR="00E40AFF" w:rsidRPr="00E552AA">
        <w:rPr>
          <w:sz w:val="22"/>
          <w:szCs w:val="22"/>
        </w:rPr>
        <w:t xml:space="preserve"> scholarship </w:t>
      </w:r>
      <w:r w:rsidR="00BF1804" w:rsidRPr="00E552AA">
        <w:rPr>
          <w:sz w:val="22"/>
          <w:szCs w:val="22"/>
        </w:rPr>
        <w:t>and opportunities</w:t>
      </w:r>
    </w:p>
    <w:p w14:paraId="6D68BB60" w14:textId="332FED6C" w:rsidR="00E40AFF" w:rsidRPr="00E552AA" w:rsidRDefault="00BE1DCC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FE20AD">
        <w:rPr>
          <w:rFonts w:ascii="MS Gothic" w:eastAsia="MS Gothic" w:hAnsi="MS Gothic"/>
          <w:color w:val="000000"/>
          <w:sz w:val="22"/>
          <w:szCs w:val="22"/>
        </w:rPr>
      </w:r>
      <w:r w:rsidR="00FE20AD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BF1804" w:rsidRPr="00E552AA">
        <w:rPr>
          <w:sz w:val="22"/>
          <w:szCs w:val="22"/>
        </w:rPr>
        <w:t>Research collaboration</w:t>
      </w:r>
      <w:r w:rsidR="003338C6">
        <w:rPr>
          <w:sz w:val="22"/>
          <w:szCs w:val="22"/>
        </w:rPr>
        <w:t>s</w:t>
      </w:r>
    </w:p>
    <w:p w14:paraId="7C522E69" w14:textId="5FD28C32" w:rsidR="0095168F" w:rsidRPr="00E552AA" w:rsidRDefault="00BE1DCC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FE20AD">
        <w:rPr>
          <w:rFonts w:ascii="MS Gothic" w:eastAsia="MS Gothic" w:hAnsi="MS Gothic"/>
          <w:color w:val="000000"/>
          <w:sz w:val="22"/>
          <w:szCs w:val="22"/>
        </w:rPr>
      </w:r>
      <w:r w:rsidR="00FE20AD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3338C6">
        <w:rPr>
          <w:sz w:val="22"/>
          <w:szCs w:val="22"/>
        </w:rPr>
        <w:t xml:space="preserve">Learn </w:t>
      </w:r>
      <w:r w:rsidR="001B5603" w:rsidRPr="00E552AA">
        <w:rPr>
          <w:sz w:val="22"/>
          <w:szCs w:val="22"/>
        </w:rPr>
        <w:t xml:space="preserve">department </w:t>
      </w:r>
      <w:r w:rsidR="003338C6">
        <w:rPr>
          <w:sz w:val="22"/>
          <w:szCs w:val="22"/>
        </w:rPr>
        <w:t xml:space="preserve">governance and context </w:t>
      </w:r>
    </w:p>
    <w:p w14:paraId="32C9B263" w14:textId="5317D9A8" w:rsidR="00921D3B" w:rsidRPr="00E552AA" w:rsidRDefault="00BE1DCC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FE20AD">
        <w:rPr>
          <w:rFonts w:ascii="MS Gothic" w:eastAsia="MS Gothic" w:hAnsi="MS Gothic"/>
          <w:color w:val="000000"/>
          <w:sz w:val="22"/>
          <w:szCs w:val="22"/>
        </w:rPr>
      </w:r>
      <w:r w:rsidR="00FE20AD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3338C6">
        <w:rPr>
          <w:sz w:val="22"/>
          <w:szCs w:val="22"/>
        </w:rPr>
        <w:t>Learn c</w:t>
      </w:r>
      <w:r w:rsidR="001B5603" w:rsidRPr="00E552AA">
        <w:rPr>
          <w:sz w:val="22"/>
          <w:szCs w:val="22"/>
        </w:rPr>
        <w:t xml:space="preserve">ollege </w:t>
      </w:r>
      <w:r w:rsidR="003338C6">
        <w:rPr>
          <w:sz w:val="22"/>
          <w:szCs w:val="22"/>
        </w:rPr>
        <w:t>governance and context</w:t>
      </w:r>
    </w:p>
    <w:p w14:paraId="61CCB447" w14:textId="2681F920" w:rsidR="001B5603" w:rsidRDefault="00BE1DCC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FE20AD">
        <w:rPr>
          <w:rFonts w:ascii="MS Gothic" w:eastAsia="MS Gothic" w:hAnsi="MS Gothic"/>
          <w:color w:val="000000"/>
          <w:sz w:val="22"/>
          <w:szCs w:val="22"/>
        </w:rPr>
      </w:r>
      <w:r w:rsidR="00FE20AD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3338C6">
        <w:rPr>
          <w:sz w:val="22"/>
          <w:szCs w:val="22"/>
        </w:rPr>
        <w:t>Learn</w:t>
      </w:r>
      <w:r w:rsidR="00BF1804" w:rsidRPr="00E552AA">
        <w:rPr>
          <w:sz w:val="22"/>
          <w:szCs w:val="22"/>
        </w:rPr>
        <w:t xml:space="preserve"> </w:t>
      </w:r>
      <w:r w:rsidR="003338C6">
        <w:rPr>
          <w:sz w:val="22"/>
          <w:szCs w:val="22"/>
        </w:rPr>
        <w:t>university governance and context</w:t>
      </w:r>
    </w:p>
    <w:p w14:paraId="7CC249AD" w14:textId="44917CB1" w:rsidR="003338C6" w:rsidRPr="00E552AA" w:rsidRDefault="003338C6" w:rsidP="003338C6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FE20AD">
        <w:rPr>
          <w:rFonts w:ascii="MS Gothic" w:eastAsia="MS Gothic" w:hAnsi="MS Gothic"/>
          <w:color w:val="000000"/>
          <w:sz w:val="22"/>
          <w:szCs w:val="22"/>
        </w:rPr>
      </w:r>
      <w:r w:rsidR="00FE20AD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E552AA">
        <w:rPr>
          <w:sz w:val="22"/>
          <w:szCs w:val="22"/>
        </w:rPr>
        <w:t>Assistance with student mentoring</w:t>
      </w:r>
    </w:p>
    <w:p w14:paraId="1F46DE13" w14:textId="77777777" w:rsidR="003338C6" w:rsidRPr="00E552AA" w:rsidRDefault="003338C6" w:rsidP="00BE1DCC">
      <w:pPr>
        <w:ind w:left="360" w:right="-540" w:hanging="360"/>
        <w:rPr>
          <w:sz w:val="22"/>
          <w:szCs w:val="22"/>
        </w:rPr>
      </w:pPr>
    </w:p>
    <w:p w14:paraId="22C23623" w14:textId="22D5412A" w:rsidR="00921D3B" w:rsidRPr="00E552AA" w:rsidRDefault="003A454E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br w:type="column"/>
      </w:r>
      <w:r w:rsidR="00BE1DCC"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1DCC"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FE20AD">
        <w:rPr>
          <w:rFonts w:ascii="MS Gothic" w:eastAsia="MS Gothic" w:hAnsi="MS Gothic"/>
          <w:color w:val="000000"/>
          <w:sz w:val="22"/>
          <w:szCs w:val="22"/>
        </w:rPr>
      </w:r>
      <w:r w:rsidR="00FE20AD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="00BE1DCC"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="00BE1DCC"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921D3B" w:rsidRPr="00E552AA">
        <w:rPr>
          <w:sz w:val="22"/>
          <w:szCs w:val="22"/>
        </w:rPr>
        <w:t xml:space="preserve">Assistance in </w:t>
      </w:r>
      <w:r w:rsidR="003338C6">
        <w:rPr>
          <w:sz w:val="22"/>
          <w:szCs w:val="22"/>
        </w:rPr>
        <w:t>grantsmithing</w:t>
      </w:r>
    </w:p>
    <w:p w14:paraId="3A5052EC" w14:textId="1BD20150" w:rsidR="00EE3B54" w:rsidRPr="00E552AA" w:rsidRDefault="00BE1DCC" w:rsidP="00BE1DCC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FE20AD">
        <w:rPr>
          <w:rFonts w:ascii="MS Gothic" w:eastAsia="MS Gothic" w:hAnsi="MS Gothic"/>
          <w:color w:val="000000"/>
          <w:sz w:val="22"/>
          <w:szCs w:val="22"/>
        </w:rPr>
      </w:r>
      <w:r w:rsidR="00FE20AD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EE3B54" w:rsidRPr="00E552AA">
        <w:rPr>
          <w:sz w:val="22"/>
          <w:szCs w:val="22"/>
        </w:rPr>
        <w:t>Review proposals</w:t>
      </w:r>
      <w:r w:rsidR="003338C6">
        <w:rPr>
          <w:sz w:val="22"/>
          <w:szCs w:val="22"/>
        </w:rPr>
        <w:t xml:space="preserve"> and </w:t>
      </w:r>
      <w:r w:rsidR="00EE3B54" w:rsidRPr="00E552AA">
        <w:rPr>
          <w:sz w:val="22"/>
          <w:szCs w:val="22"/>
        </w:rPr>
        <w:t>manuscripts</w:t>
      </w:r>
    </w:p>
    <w:p w14:paraId="6F0BD611" w14:textId="544FD60C" w:rsidR="00BF1804" w:rsidRPr="00E552AA" w:rsidRDefault="003A454E" w:rsidP="00BF1804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FE20AD">
        <w:rPr>
          <w:rFonts w:ascii="MS Gothic" w:eastAsia="MS Gothic" w:hAnsi="MS Gothic"/>
          <w:color w:val="000000"/>
          <w:sz w:val="22"/>
          <w:szCs w:val="22"/>
        </w:rPr>
      </w:r>
      <w:r w:rsidR="00FE20AD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BF1804" w:rsidRPr="00E552AA">
        <w:rPr>
          <w:sz w:val="22"/>
          <w:szCs w:val="22"/>
        </w:rPr>
        <w:t>Network within/outside I</w:t>
      </w:r>
      <w:r w:rsidR="003338C6">
        <w:rPr>
          <w:sz w:val="22"/>
          <w:szCs w:val="22"/>
        </w:rPr>
        <w:t>owa State</w:t>
      </w:r>
    </w:p>
    <w:p w14:paraId="3420450F" w14:textId="7F6610B5" w:rsidR="00BF1804" w:rsidRPr="00E552AA" w:rsidRDefault="00BF1804" w:rsidP="00BF1804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FE20AD">
        <w:rPr>
          <w:rFonts w:ascii="MS Gothic" w:eastAsia="MS Gothic" w:hAnsi="MS Gothic"/>
          <w:color w:val="000000"/>
          <w:sz w:val="22"/>
          <w:szCs w:val="22"/>
        </w:rPr>
      </w:r>
      <w:r w:rsidR="00FE20AD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E552AA">
        <w:rPr>
          <w:sz w:val="22"/>
          <w:szCs w:val="22"/>
        </w:rPr>
        <w:t>Network at professional organizations</w:t>
      </w:r>
    </w:p>
    <w:p w14:paraId="55062617" w14:textId="5F0A763F" w:rsidR="00BF1804" w:rsidRPr="00E552AA" w:rsidRDefault="00BF1804" w:rsidP="00BF1804">
      <w:pPr>
        <w:ind w:left="360" w:right="-540" w:hanging="360"/>
        <w:rPr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FE20AD">
        <w:rPr>
          <w:rFonts w:ascii="MS Gothic" w:eastAsia="MS Gothic" w:hAnsi="MS Gothic"/>
          <w:color w:val="000000"/>
          <w:sz w:val="22"/>
          <w:szCs w:val="22"/>
        </w:rPr>
      </w:r>
      <w:r w:rsidR="00FE20AD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E552AA">
        <w:rPr>
          <w:sz w:val="22"/>
          <w:szCs w:val="22"/>
        </w:rPr>
        <w:t>Build community at</w:t>
      </w:r>
      <w:r w:rsidR="003338C6">
        <w:rPr>
          <w:sz w:val="22"/>
          <w:szCs w:val="22"/>
        </w:rPr>
        <w:t xml:space="preserve"> Iowa State</w:t>
      </w:r>
      <w:r w:rsidRPr="00E552AA">
        <w:rPr>
          <w:sz w:val="22"/>
          <w:szCs w:val="22"/>
        </w:rPr>
        <w:t xml:space="preserve"> and central Iowa</w:t>
      </w:r>
    </w:p>
    <w:p w14:paraId="7C8A1CE7" w14:textId="5E979664" w:rsidR="00BE1DCC" w:rsidRPr="00E552AA" w:rsidRDefault="00BF1804" w:rsidP="00BE1DCC">
      <w:pPr>
        <w:tabs>
          <w:tab w:val="left" w:pos="3600"/>
        </w:tabs>
        <w:ind w:left="360" w:hanging="360"/>
        <w:rPr>
          <w:rFonts w:eastAsia="MS Gothic"/>
          <w:color w:val="000000"/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FE20AD">
        <w:rPr>
          <w:rFonts w:ascii="MS Gothic" w:eastAsia="MS Gothic" w:hAnsi="MS Gothic"/>
          <w:color w:val="000000"/>
          <w:sz w:val="22"/>
          <w:szCs w:val="22"/>
        </w:rPr>
      </w:r>
      <w:r w:rsidR="00FE20AD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E552AA">
        <w:rPr>
          <w:rFonts w:eastAsia="MS Gothic"/>
          <w:color w:val="000000"/>
          <w:sz w:val="22"/>
          <w:szCs w:val="22"/>
        </w:rPr>
        <w:t xml:space="preserve">Work-life integration </w:t>
      </w:r>
    </w:p>
    <w:p w14:paraId="34CC74F4" w14:textId="77777777" w:rsidR="00BF1804" w:rsidRPr="00E552AA" w:rsidRDefault="00BF1804" w:rsidP="00BF1804">
      <w:pPr>
        <w:tabs>
          <w:tab w:val="left" w:pos="3600"/>
        </w:tabs>
        <w:ind w:left="360" w:hanging="360"/>
        <w:rPr>
          <w:rFonts w:eastAsia="MS Gothic"/>
          <w:color w:val="000000"/>
          <w:sz w:val="22"/>
          <w:szCs w:val="22"/>
        </w:rPr>
      </w:pP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52AA">
        <w:rPr>
          <w:rFonts w:ascii="MS Gothic" w:eastAsia="MS Gothic" w:hAnsi="MS Gothic"/>
          <w:color w:val="000000"/>
          <w:sz w:val="22"/>
          <w:szCs w:val="22"/>
        </w:rPr>
        <w:instrText xml:space="preserve"> FORMCHECKBOX </w:instrText>
      </w:r>
      <w:r w:rsidR="00FE20AD">
        <w:rPr>
          <w:rFonts w:ascii="MS Gothic" w:eastAsia="MS Gothic" w:hAnsi="MS Gothic"/>
          <w:color w:val="000000"/>
          <w:sz w:val="22"/>
          <w:szCs w:val="22"/>
        </w:rPr>
      </w:r>
      <w:r w:rsidR="00FE20AD">
        <w:rPr>
          <w:rFonts w:ascii="MS Gothic" w:eastAsia="MS Gothic" w:hAnsi="MS Gothic"/>
          <w:color w:val="000000"/>
          <w:sz w:val="22"/>
          <w:szCs w:val="22"/>
        </w:rPr>
        <w:fldChar w:fldCharType="separate"/>
      </w:r>
      <w:r w:rsidRPr="00E552AA">
        <w:rPr>
          <w:rFonts w:ascii="MS Gothic" w:eastAsia="MS Gothic" w:hAnsi="MS Gothic"/>
          <w:color w:val="000000"/>
          <w:sz w:val="22"/>
          <w:szCs w:val="22"/>
        </w:rPr>
        <w:fldChar w:fldCharType="end"/>
      </w:r>
      <w:r w:rsidRPr="00E552AA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E552AA">
        <w:rPr>
          <w:rFonts w:eastAsia="MS Gothic"/>
          <w:color w:val="000000"/>
          <w:sz w:val="22"/>
          <w:szCs w:val="22"/>
        </w:rPr>
        <w:t xml:space="preserve">Other </w:t>
      </w:r>
      <w:r w:rsidRPr="00E552AA">
        <w:rPr>
          <w:rFonts w:eastAsia="MS Gothic"/>
          <w:color w:val="000000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552AA">
        <w:rPr>
          <w:rFonts w:eastAsia="MS Gothic"/>
          <w:color w:val="000000"/>
          <w:sz w:val="22"/>
          <w:szCs w:val="22"/>
          <w:u w:val="single"/>
        </w:rPr>
        <w:instrText xml:space="preserve"> FORMTEXT </w:instrText>
      </w:r>
      <w:r w:rsidRPr="00E552AA">
        <w:rPr>
          <w:rFonts w:eastAsia="MS Gothic"/>
          <w:color w:val="000000"/>
          <w:sz w:val="22"/>
          <w:szCs w:val="22"/>
          <w:u w:val="single"/>
        </w:rPr>
      </w:r>
      <w:r w:rsidRPr="00E552AA">
        <w:rPr>
          <w:rFonts w:eastAsia="MS Gothic"/>
          <w:color w:val="000000"/>
          <w:sz w:val="22"/>
          <w:szCs w:val="22"/>
          <w:u w:val="single"/>
        </w:rPr>
        <w:fldChar w:fldCharType="separate"/>
      </w:r>
      <w:r w:rsidRPr="00E552AA">
        <w:rPr>
          <w:rFonts w:eastAsia="MS Gothic"/>
          <w:noProof/>
          <w:color w:val="000000"/>
          <w:sz w:val="22"/>
          <w:szCs w:val="22"/>
          <w:u w:val="single"/>
        </w:rPr>
        <w:t> </w:t>
      </w:r>
      <w:r w:rsidRPr="00E552AA">
        <w:rPr>
          <w:rFonts w:eastAsia="MS Gothic"/>
          <w:noProof/>
          <w:color w:val="000000"/>
          <w:sz w:val="22"/>
          <w:szCs w:val="22"/>
          <w:u w:val="single"/>
        </w:rPr>
        <w:t> </w:t>
      </w:r>
      <w:r w:rsidRPr="00E552AA">
        <w:rPr>
          <w:rFonts w:eastAsia="MS Gothic"/>
          <w:noProof/>
          <w:color w:val="000000"/>
          <w:sz w:val="22"/>
          <w:szCs w:val="22"/>
          <w:u w:val="single"/>
        </w:rPr>
        <w:t> </w:t>
      </w:r>
      <w:r w:rsidRPr="00E552AA">
        <w:rPr>
          <w:rFonts w:eastAsia="MS Gothic"/>
          <w:noProof/>
          <w:color w:val="000000"/>
          <w:sz w:val="22"/>
          <w:szCs w:val="22"/>
          <w:u w:val="single"/>
        </w:rPr>
        <w:t> </w:t>
      </w:r>
      <w:r w:rsidRPr="00E552AA">
        <w:rPr>
          <w:rFonts w:eastAsia="MS Gothic"/>
          <w:noProof/>
          <w:color w:val="000000"/>
          <w:sz w:val="22"/>
          <w:szCs w:val="22"/>
          <w:u w:val="single"/>
        </w:rPr>
        <w:t> </w:t>
      </w:r>
      <w:r w:rsidRPr="00E552AA">
        <w:rPr>
          <w:rFonts w:eastAsia="MS Gothic"/>
          <w:color w:val="000000"/>
          <w:sz w:val="22"/>
          <w:szCs w:val="22"/>
          <w:u w:val="single"/>
        </w:rPr>
        <w:fldChar w:fldCharType="end"/>
      </w:r>
      <w:r w:rsidRPr="00E552AA">
        <w:rPr>
          <w:rFonts w:eastAsia="MS Gothic"/>
          <w:color w:val="000000"/>
          <w:sz w:val="22"/>
          <w:szCs w:val="22"/>
          <w:u w:val="single"/>
        </w:rPr>
        <w:tab/>
      </w:r>
    </w:p>
    <w:p w14:paraId="466A8E38" w14:textId="067A367B" w:rsidR="00E40AFF" w:rsidRPr="00E552AA" w:rsidRDefault="00E40AFF" w:rsidP="00BE1DCC">
      <w:pPr>
        <w:tabs>
          <w:tab w:val="left" w:pos="3870"/>
        </w:tabs>
        <w:ind w:left="360" w:hanging="360"/>
        <w:rPr>
          <w:rFonts w:eastAsia="MS Gothic"/>
          <w:color w:val="000000"/>
          <w:sz w:val="22"/>
          <w:szCs w:val="22"/>
          <w:u w:val="single"/>
        </w:rPr>
      </w:pPr>
    </w:p>
    <w:p w14:paraId="6D2F5835" w14:textId="77777777" w:rsidR="00BE1DCC" w:rsidRPr="00E552AA" w:rsidRDefault="00BE1DCC">
      <w:pPr>
        <w:rPr>
          <w:b/>
          <w:sz w:val="22"/>
          <w:szCs w:val="22"/>
        </w:rPr>
        <w:sectPr w:rsidR="00BE1DCC" w:rsidRPr="00E552AA" w:rsidSect="003338C6">
          <w:type w:val="continuous"/>
          <w:pgSz w:w="12240" w:h="15840"/>
          <w:pgMar w:top="1440" w:right="1800" w:bottom="1440" w:left="1800" w:header="720" w:footer="720" w:gutter="0"/>
          <w:cols w:num="2" w:space="1426" w:equalWidth="0">
            <w:col w:w="4320" w:space="706"/>
            <w:col w:w="3614"/>
          </w:cols>
          <w:docGrid w:linePitch="360"/>
        </w:sectPr>
      </w:pPr>
    </w:p>
    <w:p w14:paraId="00DEC2F4" w14:textId="77777777" w:rsidR="006E6CBA" w:rsidRPr="00E552AA" w:rsidRDefault="006E6CBA">
      <w:pPr>
        <w:rPr>
          <w:b/>
          <w:sz w:val="22"/>
          <w:szCs w:val="22"/>
        </w:rPr>
      </w:pPr>
      <w:r w:rsidRPr="00E552AA">
        <w:rPr>
          <w:b/>
          <w:sz w:val="22"/>
          <w:szCs w:val="22"/>
        </w:rPr>
        <w:t>Duration of mentoring relationship</w:t>
      </w:r>
    </w:p>
    <w:p w14:paraId="7CE9BE7D" w14:textId="09A0A1F7" w:rsidR="006E6CBA" w:rsidRPr="00E552AA" w:rsidRDefault="002B36BD">
      <w:pPr>
        <w:rPr>
          <w:sz w:val="22"/>
          <w:szCs w:val="22"/>
        </w:rPr>
      </w:pPr>
      <w:r w:rsidRPr="00E552AA">
        <w:rPr>
          <w:sz w:val="22"/>
          <w:szCs w:val="22"/>
        </w:rPr>
        <w:t>Beginning date:</w:t>
      </w:r>
      <w:r w:rsidR="00BE1DCC" w:rsidRPr="00E552AA">
        <w:rPr>
          <w:sz w:val="22"/>
          <w:szCs w:val="22"/>
        </w:rPr>
        <w:t xml:space="preserve"> </w:t>
      </w:r>
      <w:r w:rsidR="00BE1DCC" w:rsidRPr="00E552AA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BE1DCC" w:rsidRPr="00E552AA">
        <w:rPr>
          <w:sz w:val="22"/>
          <w:szCs w:val="22"/>
        </w:rPr>
        <w:instrText xml:space="preserve"> FORMTEXT </w:instrText>
      </w:r>
      <w:r w:rsidR="00BE1DCC" w:rsidRPr="00E552AA">
        <w:rPr>
          <w:sz w:val="22"/>
          <w:szCs w:val="22"/>
        </w:rPr>
      </w:r>
      <w:r w:rsidR="00BE1DCC" w:rsidRPr="00E552AA">
        <w:rPr>
          <w:sz w:val="22"/>
          <w:szCs w:val="22"/>
        </w:rPr>
        <w:fldChar w:fldCharType="separate"/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sz w:val="22"/>
          <w:szCs w:val="22"/>
        </w:rPr>
        <w:fldChar w:fldCharType="end"/>
      </w:r>
      <w:bookmarkEnd w:id="1"/>
      <w:r w:rsidR="00BE1DCC" w:rsidRPr="00E552AA">
        <w:rPr>
          <w:sz w:val="22"/>
          <w:szCs w:val="22"/>
        </w:rPr>
        <w:tab/>
      </w:r>
      <w:r w:rsidR="00BE1DCC" w:rsidRPr="00E552AA">
        <w:rPr>
          <w:sz w:val="22"/>
          <w:szCs w:val="22"/>
        </w:rPr>
        <w:tab/>
      </w:r>
      <w:r w:rsidR="00BE1DCC" w:rsidRPr="00E552AA">
        <w:rPr>
          <w:sz w:val="22"/>
          <w:szCs w:val="22"/>
        </w:rPr>
        <w:tab/>
      </w:r>
      <w:r w:rsidR="006E6CBA" w:rsidRPr="00E552AA">
        <w:rPr>
          <w:sz w:val="22"/>
          <w:szCs w:val="22"/>
        </w:rPr>
        <w:t>Ending date:</w:t>
      </w:r>
      <w:r w:rsidR="00BE1DCC" w:rsidRPr="00E552AA">
        <w:rPr>
          <w:sz w:val="22"/>
          <w:szCs w:val="22"/>
        </w:rPr>
        <w:t xml:space="preserve"> </w:t>
      </w:r>
      <w:r w:rsidR="00BE1DCC" w:rsidRPr="00E552AA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BE1DCC" w:rsidRPr="00E552AA">
        <w:rPr>
          <w:sz w:val="22"/>
          <w:szCs w:val="22"/>
        </w:rPr>
        <w:instrText xml:space="preserve"> FORMTEXT </w:instrText>
      </w:r>
      <w:r w:rsidR="00BE1DCC" w:rsidRPr="00E552AA">
        <w:rPr>
          <w:sz w:val="22"/>
          <w:szCs w:val="22"/>
        </w:rPr>
      </w:r>
      <w:r w:rsidR="00BE1DCC" w:rsidRPr="00E552AA">
        <w:rPr>
          <w:sz w:val="22"/>
          <w:szCs w:val="22"/>
        </w:rPr>
        <w:fldChar w:fldCharType="separate"/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noProof/>
          <w:sz w:val="22"/>
          <w:szCs w:val="22"/>
        </w:rPr>
        <w:t> </w:t>
      </w:r>
      <w:r w:rsidR="00BE1DCC" w:rsidRPr="00E552AA">
        <w:rPr>
          <w:sz w:val="22"/>
          <w:szCs w:val="22"/>
        </w:rPr>
        <w:fldChar w:fldCharType="end"/>
      </w:r>
      <w:bookmarkEnd w:id="2"/>
    </w:p>
    <w:p w14:paraId="2E3DB5ED" w14:textId="77777777" w:rsidR="006E6CBA" w:rsidRPr="00E552AA" w:rsidRDefault="006E6CBA">
      <w:pPr>
        <w:rPr>
          <w:sz w:val="22"/>
          <w:szCs w:val="22"/>
        </w:rPr>
      </w:pPr>
    </w:p>
    <w:p w14:paraId="10791580" w14:textId="77777777" w:rsidR="006E6CBA" w:rsidRPr="00E552AA" w:rsidRDefault="006E6CBA">
      <w:pPr>
        <w:rPr>
          <w:b/>
          <w:sz w:val="22"/>
          <w:szCs w:val="22"/>
        </w:rPr>
      </w:pPr>
      <w:r w:rsidRPr="00E552AA">
        <w:rPr>
          <w:b/>
          <w:sz w:val="22"/>
          <w:szCs w:val="22"/>
        </w:rPr>
        <w:t>Frequency of meetings</w:t>
      </w:r>
    </w:p>
    <w:p w14:paraId="103A7F28" w14:textId="221FCC1C" w:rsidR="006E6CBA" w:rsidRPr="00E552AA" w:rsidRDefault="006E6CBA">
      <w:pPr>
        <w:rPr>
          <w:sz w:val="22"/>
          <w:szCs w:val="22"/>
        </w:rPr>
      </w:pPr>
      <w:r w:rsidRPr="00E552AA">
        <w:rPr>
          <w:sz w:val="22"/>
          <w:szCs w:val="22"/>
        </w:rPr>
        <w:t xml:space="preserve">We agree to meet at least </w:t>
      </w:r>
      <w:r w:rsidR="003A454E" w:rsidRPr="00E552AA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A454E" w:rsidRPr="00E552AA">
        <w:rPr>
          <w:sz w:val="22"/>
          <w:szCs w:val="22"/>
          <w:u w:val="single"/>
        </w:rPr>
        <w:instrText xml:space="preserve"> FORMTEXT </w:instrText>
      </w:r>
      <w:r w:rsidR="003A454E" w:rsidRPr="00E552AA">
        <w:rPr>
          <w:sz w:val="22"/>
          <w:szCs w:val="22"/>
          <w:u w:val="single"/>
        </w:rPr>
      </w:r>
      <w:r w:rsidR="003A454E" w:rsidRPr="00E552AA">
        <w:rPr>
          <w:sz w:val="22"/>
          <w:szCs w:val="22"/>
          <w:u w:val="single"/>
        </w:rPr>
        <w:fldChar w:fldCharType="separate"/>
      </w:r>
      <w:r w:rsidR="003A454E" w:rsidRPr="00E552AA">
        <w:rPr>
          <w:noProof/>
          <w:sz w:val="22"/>
          <w:szCs w:val="22"/>
          <w:u w:val="single"/>
        </w:rPr>
        <w:t> </w:t>
      </w:r>
      <w:r w:rsidR="003A454E" w:rsidRPr="00E552AA">
        <w:rPr>
          <w:noProof/>
          <w:sz w:val="22"/>
          <w:szCs w:val="22"/>
          <w:u w:val="single"/>
        </w:rPr>
        <w:t> </w:t>
      </w:r>
      <w:r w:rsidR="003A454E" w:rsidRPr="00E552AA">
        <w:rPr>
          <w:noProof/>
          <w:sz w:val="22"/>
          <w:szCs w:val="22"/>
          <w:u w:val="single"/>
        </w:rPr>
        <w:t> </w:t>
      </w:r>
      <w:r w:rsidR="003A454E" w:rsidRPr="00E552AA">
        <w:rPr>
          <w:noProof/>
          <w:sz w:val="22"/>
          <w:szCs w:val="22"/>
          <w:u w:val="single"/>
        </w:rPr>
        <w:t> </w:t>
      </w:r>
      <w:r w:rsidR="003A454E" w:rsidRPr="00E552AA">
        <w:rPr>
          <w:noProof/>
          <w:sz w:val="22"/>
          <w:szCs w:val="22"/>
          <w:u w:val="single"/>
        </w:rPr>
        <w:t> </w:t>
      </w:r>
      <w:r w:rsidR="003A454E" w:rsidRPr="00E552AA">
        <w:rPr>
          <w:sz w:val="22"/>
          <w:szCs w:val="22"/>
          <w:u w:val="single"/>
        </w:rPr>
        <w:fldChar w:fldCharType="end"/>
      </w:r>
      <w:r w:rsidR="00957093" w:rsidRPr="00E552AA">
        <w:rPr>
          <w:sz w:val="22"/>
          <w:szCs w:val="22"/>
        </w:rPr>
        <w:t xml:space="preserve"> time(s) each semester. If </w:t>
      </w:r>
      <w:r w:rsidR="00BF1804" w:rsidRPr="00E552AA">
        <w:rPr>
          <w:sz w:val="22"/>
          <w:szCs w:val="22"/>
        </w:rPr>
        <w:t>either</w:t>
      </w:r>
      <w:r w:rsidR="00957093" w:rsidRPr="00E552AA">
        <w:rPr>
          <w:sz w:val="22"/>
          <w:szCs w:val="22"/>
        </w:rPr>
        <w:t xml:space="preserve"> of us </w:t>
      </w:r>
      <w:r w:rsidRPr="00E552AA">
        <w:rPr>
          <w:sz w:val="22"/>
          <w:szCs w:val="22"/>
        </w:rPr>
        <w:t>cannot attend a scheduled meeting, we a</w:t>
      </w:r>
      <w:r w:rsidR="00957093" w:rsidRPr="00E552AA">
        <w:rPr>
          <w:sz w:val="22"/>
          <w:szCs w:val="22"/>
        </w:rPr>
        <w:t>gree to notify the other party</w:t>
      </w:r>
      <w:r w:rsidRPr="00E552AA">
        <w:rPr>
          <w:sz w:val="22"/>
          <w:szCs w:val="22"/>
        </w:rPr>
        <w:t xml:space="preserve"> in advance and </w:t>
      </w:r>
      <w:r w:rsidR="00BF1804" w:rsidRPr="00E552AA">
        <w:rPr>
          <w:sz w:val="22"/>
          <w:szCs w:val="22"/>
        </w:rPr>
        <w:t>attempt</w:t>
      </w:r>
      <w:r w:rsidRPr="00E552AA">
        <w:rPr>
          <w:sz w:val="22"/>
          <w:szCs w:val="22"/>
        </w:rPr>
        <w:t xml:space="preserve"> to reschedule.</w:t>
      </w:r>
    </w:p>
    <w:p w14:paraId="2F2CE917" w14:textId="77777777" w:rsidR="006E6CBA" w:rsidRPr="00E552AA" w:rsidRDefault="006E6CBA">
      <w:pPr>
        <w:rPr>
          <w:sz w:val="22"/>
          <w:szCs w:val="22"/>
        </w:rPr>
      </w:pPr>
    </w:p>
    <w:p w14:paraId="68F6DCBD" w14:textId="44576650" w:rsidR="006E6CBA" w:rsidRPr="00E552AA" w:rsidRDefault="00E95520">
      <w:pPr>
        <w:rPr>
          <w:b/>
          <w:sz w:val="22"/>
          <w:szCs w:val="22"/>
        </w:rPr>
      </w:pPr>
      <w:r w:rsidRPr="00E552AA">
        <w:rPr>
          <w:b/>
          <w:sz w:val="22"/>
          <w:szCs w:val="22"/>
        </w:rPr>
        <w:t>Non-Disclosure</w:t>
      </w:r>
    </w:p>
    <w:p w14:paraId="617F2024" w14:textId="30FE4D0B" w:rsidR="006E6CBA" w:rsidRPr="00E552AA" w:rsidRDefault="006E6CBA">
      <w:pPr>
        <w:rPr>
          <w:sz w:val="22"/>
          <w:szCs w:val="22"/>
        </w:rPr>
      </w:pPr>
      <w:r w:rsidRPr="00E552AA">
        <w:rPr>
          <w:sz w:val="22"/>
          <w:szCs w:val="22"/>
        </w:rPr>
        <w:t xml:space="preserve">Issues discussed within our mentoring relationship </w:t>
      </w:r>
      <w:r w:rsidR="00E95520" w:rsidRPr="00E552AA">
        <w:rPr>
          <w:sz w:val="22"/>
          <w:szCs w:val="22"/>
        </w:rPr>
        <w:t>are intended to remain</w:t>
      </w:r>
      <w:r w:rsidRPr="00E552AA">
        <w:rPr>
          <w:sz w:val="22"/>
          <w:szCs w:val="22"/>
        </w:rPr>
        <w:t xml:space="preserve"> confidential, unless otherwise agreed upon by </w:t>
      </w:r>
      <w:r w:rsidR="00E552AA" w:rsidRPr="00E552AA">
        <w:rPr>
          <w:sz w:val="22"/>
          <w:szCs w:val="22"/>
        </w:rPr>
        <w:t>faculty mentor/mentored faculty</w:t>
      </w:r>
      <w:r w:rsidR="00E95520" w:rsidRPr="00E552AA">
        <w:rPr>
          <w:sz w:val="22"/>
          <w:szCs w:val="22"/>
        </w:rPr>
        <w:t xml:space="preserve"> or </w:t>
      </w:r>
      <w:r w:rsidR="00BF1804" w:rsidRPr="00E552AA">
        <w:rPr>
          <w:sz w:val="22"/>
          <w:szCs w:val="22"/>
        </w:rPr>
        <w:t xml:space="preserve">as required by </w:t>
      </w:r>
      <w:r w:rsidR="003338C6">
        <w:rPr>
          <w:sz w:val="22"/>
          <w:szCs w:val="22"/>
        </w:rPr>
        <w:t>u</w:t>
      </w:r>
      <w:r w:rsidR="00BF1804" w:rsidRPr="00E552AA">
        <w:rPr>
          <w:sz w:val="22"/>
          <w:szCs w:val="22"/>
        </w:rPr>
        <w:t xml:space="preserve">niversity policy </w:t>
      </w:r>
      <w:r w:rsidR="00E95520" w:rsidRPr="00E552AA">
        <w:rPr>
          <w:sz w:val="22"/>
          <w:szCs w:val="22"/>
        </w:rPr>
        <w:t>(</w:t>
      </w:r>
      <w:r w:rsidR="00BF1804" w:rsidRPr="00E552AA">
        <w:rPr>
          <w:sz w:val="22"/>
          <w:szCs w:val="22"/>
        </w:rPr>
        <w:t>where applicable</w:t>
      </w:r>
      <w:r w:rsidR="00E95520" w:rsidRPr="00E552AA">
        <w:rPr>
          <w:sz w:val="22"/>
          <w:szCs w:val="22"/>
        </w:rPr>
        <w:t>)</w:t>
      </w:r>
      <w:r w:rsidRPr="00E552AA">
        <w:rPr>
          <w:sz w:val="22"/>
          <w:szCs w:val="22"/>
        </w:rPr>
        <w:t>.</w:t>
      </w:r>
    </w:p>
    <w:p w14:paraId="6500EAFB" w14:textId="77777777" w:rsidR="006E6CBA" w:rsidRPr="00E552AA" w:rsidRDefault="006E6CBA">
      <w:pPr>
        <w:rPr>
          <w:sz w:val="22"/>
          <w:szCs w:val="22"/>
        </w:rPr>
      </w:pPr>
    </w:p>
    <w:p w14:paraId="6F437A38" w14:textId="0DA220F4" w:rsidR="006E6CBA" w:rsidRPr="00E552AA" w:rsidRDefault="00CC4093">
      <w:pPr>
        <w:rPr>
          <w:b/>
          <w:sz w:val="22"/>
          <w:szCs w:val="22"/>
        </w:rPr>
      </w:pPr>
      <w:r w:rsidRPr="00E552AA">
        <w:rPr>
          <w:b/>
          <w:sz w:val="22"/>
          <w:szCs w:val="22"/>
        </w:rPr>
        <w:t>Termination</w:t>
      </w:r>
    </w:p>
    <w:p w14:paraId="0AB4AAC9" w14:textId="0C19587A" w:rsidR="006E6CBA" w:rsidRPr="00E552AA" w:rsidRDefault="000059B5">
      <w:pPr>
        <w:rPr>
          <w:sz w:val="22"/>
          <w:szCs w:val="22"/>
        </w:rPr>
      </w:pPr>
      <w:r w:rsidRPr="00E552AA">
        <w:rPr>
          <w:sz w:val="22"/>
          <w:szCs w:val="22"/>
        </w:rPr>
        <w:t xml:space="preserve">If any </w:t>
      </w:r>
      <w:r w:rsidR="00E552AA" w:rsidRPr="00E552AA">
        <w:rPr>
          <w:sz w:val="22"/>
          <w:szCs w:val="22"/>
        </w:rPr>
        <w:t>faculty mentor/mentored faculty</w:t>
      </w:r>
      <w:r w:rsidRPr="00E552AA">
        <w:rPr>
          <w:sz w:val="22"/>
          <w:szCs w:val="22"/>
        </w:rPr>
        <w:t xml:space="preserve"> </w:t>
      </w:r>
      <w:r w:rsidR="00BF1804" w:rsidRPr="00E552AA">
        <w:rPr>
          <w:sz w:val="22"/>
          <w:szCs w:val="22"/>
        </w:rPr>
        <w:t>requests</w:t>
      </w:r>
      <w:r w:rsidRPr="00E552AA">
        <w:rPr>
          <w:sz w:val="22"/>
          <w:szCs w:val="22"/>
        </w:rPr>
        <w:t xml:space="preserve"> to terminate the </w:t>
      </w:r>
      <w:r w:rsidR="006D3900" w:rsidRPr="00E552AA">
        <w:rPr>
          <w:sz w:val="22"/>
          <w:szCs w:val="22"/>
        </w:rPr>
        <w:t xml:space="preserve">mentoring </w:t>
      </w:r>
      <w:r w:rsidRPr="00E552AA">
        <w:rPr>
          <w:sz w:val="22"/>
          <w:szCs w:val="22"/>
        </w:rPr>
        <w:t xml:space="preserve">relationship for any reason, </w:t>
      </w:r>
      <w:r w:rsidR="000D208A" w:rsidRPr="00E552AA">
        <w:rPr>
          <w:sz w:val="22"/>
          <w:szCs w:val="22"/>
        </w:rPr>
        <w:t>they</w:t>
      </w:r>
      <w:r w:rsidRPr="00E552AA">
        <w:rPr>
          <w:sz w:val="22"/>
          <w:szCs w:val="22"/>
        </w:rPr>
        <w:t xml:space="preserve"> may do so by notifying the department chair</w:t>
      </w:r>
      <w:r w:rsidR="00BF1804" w:rsidRPr="00E552AA">
        <w:rPr>
          <w:sz w:val="22"/>
          <w:szCs w:val="22"/>
        </w:rPr>
        <w:t>/school director</w:t>
      </w:r>
      <w:r w:rsidRPr="00E552AA">
        <w:rPr>
          <w:sz w:val="22"/>
          <w:szCs w:val="22"/>
        </w:rPr>
        <w:t>. The department chair</w:t>
      </w:r>
      <w:r w:rsidR="00BF1804" w:rsidRPr="00E552AA">
        <w:rPr>
          <w:sz w:val="22"/>
          <w:szCs w:val="22"/>
        </w:rPr>
        <w:t>/school director</w:t>
      </w:r>
      <w:r w:rsidRPr="00E552AA">
        <w:rPr>
          <w:sz w:val="22"/>
          <w:szCs w:val="22"/>
        </w:rPr>
        <w:t xml:space="preserve"> will establish a</w:t>
      </w:r>
      <w:r w:rsidR="00957093" w:rsidRPr="00E552AA">
        <w:rPr>
          <w:sz w:val="22"/>
          <w:szCs w:val="22"/>
        </w:rPr>
        <w:t>nother</w:t>
      </w:r>
      <w:r w:rsidRPr="00E552AA">
        <w:rPr>
          <w:sz w:val="22"/>
          <w:szCs w:val="22"/>
        </w:rPr>
        <w:t xml:space="preserve"> mentoring relationship for the </w:t>
      </w:r>
      <w:r w:rsidR="00E552AA" w:rsidRPr="00E552AA">
        <w:rPr>
          <w:sz w:val="22"/>
          <w:szCs w:val="22"/>
        </w:rPr>
        <w:t>mentored faculty member</w:t>
      </w:r>
      <w:r w:rsidRPr="00E552AA">
        <w:rPr>
          <w:sz w:val="22"/>
          <w:szCs w:val="22"/>
        </w:rPr>
        <w:t>.</w:t>
      </w:r>
      <w:r w:rsidR="00323DCB" w:rsidRPr="00E552AA">
        <w:rPr>
          <w:sz w:val="22"/>
          <w:szCs w:val="22"/>
        </w:rPr>
        <w:t xml:space="preserve"> The </w:t>
      </w:r>
      <w:r w:rsidR="00E552AA" w:rsidRPr="00E552AA">
        <w:rPr>
          <w:sz w:val="22"/>
          <w:szCs w:val="22"/>
        </w:rPr>
        <w:t xml:space="preserve">department chair/school director </w:t>
      </w:r>
      <w:r w:rsidR="00323DCB" w:rsidRPr="00E552AA">
        <w:rPr>
          <w:sz w:val="22"/>
          <w:szCs w:val="22"/>
        </w:rPr>
        <w:t xml:space="preserve">may </w:t>
      </w:r>
      <w:r w:rsidR="00E552AA" w:rsidRPr="00E552AA">
        <w:rPr>
          <w:sz w:val="22"/>
          <w:szCs w:val="22"/>
        </w:rPr>
        <w:t xml:space="preserve">also </w:t>
      </w:r>
      <w:r w:rsidR="00323DCB" w:rsidRPr="00E552AA">
        <w:rPr>
          <w:sz w:val="22"/>
          <w:szCs w:val="22"/>
        </w:rPr>
        <w:t>consult with their Associate Dean (if necessary).</w:t>
      </w:r>
    </w:p>
    <w:p w14:paraId="79766BD3" w14:textId="77777777" w:rsidR="009A0FBA" w:rsidRPr="00E552AA" w:rsidRDefault="009A0FBA">
      <w:pPr>
        <w:rPr>
          <w:sz w:val="22"/>
          <w:szCs w:val="22"/>
        </w:rPr>
      </w:pPr>
    </w:p>
    <w:p w14:paraId="4F1364E7" w14:textId="7C2E973A" w:rsidR="009A0FBA" w:rsidRPr="00E552AA" w:rsidRDefault="009A0FBA">
      <w:pPr>
        <w:rPr>
          <w:b/>
          <w:sz w:val="22"/>
          <w:szCs w:val="22"/>
        </w:rPr>
      </w:pPr>
      <w:r w:rsidRPr="00E552AA">
        <w:rPr>
          <w:b/>
          <w:sz w:val="22"/>
          <w:szCs w:val="22"/>
        </w:rPr>
        <w:t>Non-Binding</w:t>
      </w:r>
    </w:p>
    <w:p w14:paraId="3612D772" w14:textId="46408E4F" w:rsidR="009A0FBA" w:rsidRPr="00E552AA" w:rsidRDefault="009A0FBA">
      <w:pPr>
        <w:rPr>
          <w:sz w:val="22"/>
          <w:szCs w:val="22"/>
        </w:rPr>
      </w:pPr>
      <w:r w:rsidRPr="00E552AA">
        <w:rPr>
          <w:sz w:val="22"/>
          <w:szCs w:val="22"/>
        </w:rPr>
        <w:t xml:space="preserve">Advice provided as part of </w:t>
      </w:r>
      <w:r w:rsidR="00323DCB" w:rsidRPr="00E552AA">
        <w:rPr>
          <w:sz w:val="22"/>
          <w:szCs w:val="22"/>
        </w:rPr>
        <w:t>this</w:t>
      </w:r>
      <w:r w:rsidRPr="00E552AA">
        <w:rPr>
          <w:sz w:val="22"/>
          <w:szCs w:val="22"/>
        </w:rPr>
        <w:t xml:space="preserve"> mentoring </w:t>
      </w:r>
      <w:r w:rsidR="006D3900" w:rsidRPr="00E552AA">
        <w:rPr>
          <w:sz w:val="22"/>
          <w:szCs w:val="22"/>
        </w:rPr>
        <w:t xml:space="preserve">program </w:t>
      </w:r>
      <w:r w:rsidRPr="00E552AA">
        <w:rPr>
          <w:sz w:val="22"/>
          <w:szCs w:val="22"/>
        </w:rPr>
        <w:t xml:space="preserve">is </w:t>
      </w:r>
      <w:r w:rsidR="00323DCB" w:rsidRPr="00E552AA">
        <w:rPr>
          <w:sz w:val="22"/>
          <w:szCs w:val="22"/>
        </w:rPr>
        <w:t>guidance</w:t>
      </w:r>
      <w:r w:rsidRPr="00E552AA">
        <w:rPr>
          <w:sz w:val="22"/>
          <w:szCs w:val="22"/>
        </w:rPr>
        <w:t xml:space="preserve"> and is not binding </w:t>
      </w:r>
      <w:r w:rsidR="00323DCB" w:rsidRPr="00E552AA">
        <w:rPr>
          <w:sz w:val="22"/>
          <w:szCs w:val="22"/>
        </w:rPr>
        <w:t xml:space="preserve">for </w:t>
      </w:r>
      <w:r w:rsidRPr="00E552AA">
        <w:rPr>
          <w:sz w:val="22"/>
          <w:szCs w:val="22"/>
        </w:rPr>
        <w:t>the m</w:t>
      </w:r>
      <w:r w:rsidR="00E552AA" w:rsidRPr="00E552AA">
        <w:rPr>
          <w:sz w:val="22"/>
          <w:szCs w:val="22"/>
        </w:rPr>
        <w:t>entored faculty member</w:t>
      </w:r>
      <w:r w:rsidRPr="00E552AA">
        <w:rPr>
          <w:sz w:val="22"/>
          <w:szCs w:val="22"/>
        </w:rPr>
        <w:t xml:space="preserve">. In addition, following any advice provided is not a guarantee of </w:t>
      </w:r>
      <w:r w:rsidR="00323DCB" w:rsidRPr="00E552AA">
        <w:rPr>
          <w:sz w:val="22"/>
          <w:szCs w:val="22"/>
        </w:rPr>
        <w:t>any career</w:t>
      </w:r>
      <w:r w:rsidRPr="00E552AA">
        <w:rPr>
          <w:sz w:val="22"/>
          <w:szCs w:val="22"/>
        </w:rPr>
        <w:t xml:space="preserve"> </w:t>
      </w:r>
      <w:r w:rsidR="00323DCB" w:rsidRPr="00E552AA">
        <w:rPr>
          <w:sz w:val="22"/>
          <w:szCs w:val="22"/>
        </w:rPr>
        <w:t>outcome</w:t>
      </w:r>
      <w:r w:rsidRPr="00E552AA">
        <w:rPr>
          <w:sz w:val="22"/>
          <w:szCs w:val="22"/>
        </w:rPr>
        <w:t xml:space="preserve">. It is the </w:t>
      </w:r>
      <w:r w:rsidR="00E552AA" w:rsidRPr="00E552AA">
        <w:rPr>
          <w:sz w:val="22"/>
          <w:szCs w:val="22"/>
        </w:rPr>
        <w:t>mentored faculty member’s</w:t>
      </w:r>
      <w:r w:rsidRPr="00E552AA">
        <w:rPr>
          <w:sz w:val="22"/>
          <w:szCs w:val="22"/>
        </w:rPr>
        <w:t xml:space="preserve"> responsibility to use </w:t>
      </w:r>
      <w:r w:rsidR="000D208A" w:rsidRPr="00E552AA">
        <w:rPr>
          <w:sz w:val="22"/>
          <w:szCs w:val="22"/>
        </w:rPr>
        <w:t>their</w:t>
      </w:r>
      <w:r w:rsidRPr="00E552AA">
        <w:rPr>
          <w:sz w:val="22"/>
          <w:szCs w:val="22"/>
        </w:rPr>
        <w:t xml:space="preserve"> best judgment in making </w:t>
      </w:r>
      <w:r w:rsidR="000D208A" w:rsidRPr="00E552AA">
        <w:rPr>
          <w:sz w:val="22"/>
          <w:szCs w:val="22"/>
        </w:rPr>
        <w:t>their</w:t>
      </w:r>
      <w:r w:rsidRPr="00E552AA">
        <w:rPr>
          <w:sz w:val="22"/>
          <w:szCs w:val="22"/>
        </w:rPr>
        <w:t xml:space="preserve"> own </w:t>
      </w:r>
      <w:r w:rsidR="00323DCB" w:rsidRPr="00E552AA">
        <w:rPr>
          <w:sz w:val="22"/>
          <w:szCs w:val="22"/>
        </w:rPr>
        <w:t>decisions about their faculty career. Consultation with the department chair/school director or other faculty mentors may help in certain situations</w:t>
      </w:r>
      <w:r w:rsidRPr="00E552AA">
        <w:rPr>
          <w:sz w:val="22"/>
          <w:szCs w:val="22"/>
        </w:rPr>
        <w:t>.</w:t>
      </w:r>
    </w:p>
    <w:p w14:paraId="78D6A1E4" w14:textId="77777777" w:rsidR="009A0FBA" w:rsidRPr="00E552AA" w:rsidRDefault="009A0FBA">
      <w:pPr>
        <w:rPr>
          <w:sz w:val="22"/>
          <w:szCs w:val="22"/>
        </w:rPr>
      </w:pPr>
    </w:p>
    <w:p w14:paraId="6E3C4083" w14:textId="1540A8AB" w:rsidR="009A0FBA" w:rsidRPr="00E552AA" w:rsidRDefault="009A0FBA">
      <w:pPr>
        <w:rPr>
          <w:b/>
          <w:sz w:val="22"/>
          <w:szCs w:val="22"/>
        </w:rPr>
      </w:pPr>
      <w:r w:rsidRPr="00E552AA">
        <w:rPr>
          <w:b/>
          <w:sz w:val="22"/>
          <w:szCs w:val="22"/>
        </w:rPr>
        <w:t>Evaluation</w:t>
      </w:r>
    </w:p>
    <w:p w14:paraId="7746D19A" w14:textId="0AF94FAC" w:rsidR="00C15560" w:rsidRPr="00E552AA" w:rsidRDefault="009A0FBA">
      <w:pPr>
        <w:rPr>
          <w:sz w:val="22"/>
          <w:szCs w:val="22"/>
        </w:rPr>
      </w:pPr>
      <w:r w:rsidRPr="00E552AA">
        <w:rPr>
          <w:sz w:val="22"/>
          <w:szCs w:val="22"/>
        </w:rPr>
        <w:t>We agree to participate in evaluation of the mentoring program at the end of the academic year</w:t>
      </w:r>
      <w:r w:rsidR="006D3900" w:rsidRPr="00E552AA">
        <w:rPr>
          <w:sz w:val="22"/>
          <w:szCs w:val="22"/>
        </w:rPr>
        <w:t xml:space="preserve">, or, where applicable, upon </w:t>
      </w:r>
      <w:r w:rsidR="00323DCB" w:rsidRPr="00E552AA">
        <w:rPr>
          <w:sz w:val="22"/>
          <w:szCs w:val="22"/>
        </w:rPr>
        <w:t>the conclusion of our formal</w:t>
      </w:r>
      <w:r w:rsidR="006D3900" w:rsidRPr="00E552AA">
        <w:rPr>
          <w:sz w:val="22"/>
          <w:szCs w:val="22"/>
        </w:rPr>
        <w:t xml:space="preserve"> mentoring relationship</w:t>
      </w:r>
      <w:r w:rsidRPr="00E552AA">
        <w:rPr>
          <w:sz w:val="22"/>
          <w:szCs w:val="22"/>
        </w:rPr>
        <w:t>.</w:t>
      </w:r>
    </w:p>
    <w:p w14:paraId="72E4027E" w14:textId="77777777" w:rsidR="009A0FBA" w:rsidRPr="00E552AA" w:rsidRDefault="009A0FBA">
      <w:pPr>
        <w:rPr>
          <w:sz w:val="22"/>
          <w:szCs w:val="22"/>
        </w:rPr>
      </w:pPr>
    </w:p>
    <w:p w14:paraId="3A02D3B0" w14:textId="51BC6126" w:rsidR="009A0FBA" w:rsidRPr="00E552AA" w:rsidRDefault="00EE0FBE" w:rsidP="00EE0FBE">
      <w:pPr>
        <w:tabs>
          <w:tab w:val="left" w:pos="3600"/>
          <w:tab w:val="left" w:pos="4320"/>
          <w:tab w:val="left" w:pos="7920"/>
        </w:tabs>
        <w:rPr>
          <w:sz w:val="22"/>
          <w:szCs w:val="22"/>
          <w:u w:val="single"/>
        </w:rPr>
      </w:pPr>
      <w:r w:rsidRPr="00E552AA">
        <w:rPr>
          <w:sz w:val="22"/>
          <w:szCs w:val="22"/>
          <w:u w:val="single"/>
        </w:rPr>
        <w:tab/>
      </w:r>
      <w:r w:rsidRPr="00E552AA">
        <w:rPr>
          <w:sz w:val="22"/>
          <w:szCs w:val="22"/>
        </w:rPr>
        <w:tab/>
      </w:r>
      <w:r w:rsidRPr="00E552AA">
        <w:rPr>
          <w:sz w:val="22"/>
          <w:szCs w:val="22"/>
          <w:u w:val="single"/>
        </w:rPr>
        <w:tab/>
      </w:r>
    </w:p>
    <w:p w14:paraId="6C935DEB" w14:textId="1025FF60" w:rsidR="009A0FBA" w:rsidRPr="00E552AA" w:rsidRDefault="00E552AA" w:rsidP="00EE0FBE">
      <w:pPr>
        <w:tabs>
          <w:tab w:val="left" w:pos="4320"/>
        </w:tabs>
        <w:rPr>
          <w:sz w:val="22"/>
          <w:szCs w:val="22"/>
        </w:rPr>
      </w:pPr>
      <w:r w:rsidRPr="00E552AA">
        <w:rPr>
          <w:sz w:val="22"/>
          <w:szCs w:val="22"/>
        </w:rPr>
        <w:t>Mentored Faculty</w:t>
      </w:r>
      <w:r w:rsidR="009A0FBA" w:rsidRPr="00E552AA">
        <w:rPr>
          <w:sz w:val="22"/>
          <w:szCs w:val="22"/>
        </w:rPr>
        <w:t xml:space="preserve"> </w:t>
      </w:r>
      <w:r w:rsidRPr="00E552AA">
        <w:rPr>
          <w:sz w:val="22"/>
          <w:szCs w:val="22"/>
        </w:rPr>
        <w:t>Signature</w:t>
      </w:r>
      <w:r w:rsidR="00961794" w:rsidRPr="00E552AA">
        <w:rPr>
          <w:sz w:val="22"/>
          <w:szCs w:val="22"/>
        </w:rPr>
        <w:tab/>
      </w:r>
      <w:r w:rsidRPr="00E552AA">
        <w:rPr>
          <w:sz w:val="22"/>
          <w:szCs w:val="22"/>
        </w:rPr>
        <w:t xml:space="preserve">Faculty </w:t>
      </w:r>
      <w:r w:rsidR="009A0FBA" w:rsidRPr="00E552AA">
        <w:rPr>
          <w:sz w:val="22"/>
          <w:szCs w:val="22"/>
        </w:rPr>
        <w:t xml:space="preserve">Mentor </w:t>
      </w:r>
      <w:r w:rsidRPr="00E552AA">
        <w:rPr>
          <w:sz w:val="22"/>
          <w:szCs w:val="22"/>
        </w:rPr>
        <w:t>Signature</w:t>
      </w:r>
    </w:p>
    <w:p w14:paraId="69FEF1D7" w14:textId="77777777" w:rsidR="009A0FBA" w:rsidRPr="00E552AA" w:rsidRDefault="009A0FBA">
      <w:pPr>
        <w:rPr>
          <w:sz w:val="22"/>
          <w:szCs w:val="22"/>
        </w:rPr>
      </w:pPr>
    </w:p>
    <w:p w14:paraId="59916775" w14:textId="69E1572D" w:rsidR="009A0FBA" w:rsidRPr="00E552AA" w:rsidRDefault="00EE0FBE" w:rsidP="00EE0FBE">
      <w:pPr>
        <w:tabs>
          <w:tab w:val="left" w:pos="3600"/>
          <w:tab w:val="left" w:pos="4320"/>
          <w:tab w:val="left" w:pos="7920"/>
        </w:tabs>
        <w:rPr>
          <w:sz w:val="22"/>
          <w:szCs w:val="22"/>
        </w:rPr>
      </w:pPr>
      <w:r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E552AA">
        <w:rPr>
          <w:sz w:val="22"/>
          <w:szCs w:val="22"/>
          <w:u w:val="single"/>
        </w:rPr>
        <w:instrText xml:space="preserve"> FORMTEXT </w:instrText>
      </w:r>
      <w:r w:rsidRPr="00E552AA">
        <w:rPr>
          <w:sz w:val="22"/>
          <w:szCs w:val="22"/>
          <w:u w:val="single"/>
        </w:rPr>
      </w:r>
      <w:r w:rsidRPr="00E552AA">
        <w:rPr>
          <w:sz w:val="22"/>
          <w:szCs w:val="22"/>
          <w:u w:val="single"/>
        </w:rPr>
        <w:fldChar w:fldCharType="separate"/>
      </w:r>
      <w:r w:rsidR="00EC5607" w:rsidRPr="00E552AA">
        <w:rPr>
          <w:sz w:val="22"/>
          <w:szCs w:val="22"/>
          <w:u w:val="single"/>
        </w:rPr>
        <w:t> </w:t>
      </w:r>
      <w:r w:rsidR="00EC5607" w:rsidRPr="00E552AA">
        <w:rPr>
          <w:sz w:val="22"/>
          <w:szCs w:val="22"/>
          <w:u w:val="single"/>
        </w:rPr>
        <w:t> </w:t>
      </w:r>
      <w:r w:rsidR="00EC5607" w:rsidRPr="00E552AA">
        <w:rPr>
          <w:sz w:val="22"/>
          <w:szCs w:val="22"/>
          <w:u w:val="single"/>
        </w:rPr>
        <w:t> </w:t>
      </w:r>
      <w:r w:rsidR="00EC5607" w:rsidRPr="00E552AA">
        <w:rPr>
          <w:sz w:val="22"/>
          <w:szCs w:val="22"/>
          <w:u w:val="single"/>
        </w:rPr>
        <w:t> </w:t>
      </w:r>
      <w:r w:rsidR="00EC5607" w:rsidRPr="00E552AA">
        <w:rPr>
          <w:sz w:val="22"/>
          <w:szCs w:val="22"/>
          <w:u w:val="single"/>
        </w:rPr>
        <w:t> </w:t>
      </w:r>
      <w:r w:rsidRPr="00E552AA">
        <w:rPr>
          <w:sz w:val="22"/>
          <w:szCs w:val="22"/>
          <w:u w:val="single"/>
        </w:rPr>
        <w:fldChar w:fldCharType="end"/>
      </w:r>
      <w:bookmarkEnd w:id="3"/>
      <w:r w:rsidRPr="00E552AA">
        <w:rPr>
          <w:sz w:val="22"/>
          <w:szCs w:val="22"/>
          <w:u w:val="single"/>
        </w:rPr>
        <w:tab/>
      </w:r>
      <w:r w:rsidR="00961794" w:rsidRPr="00E552AA">
        <w:rPr>
          <w:sz w:val="22"/>
          <w:szCs w:val="22"/>
        </w:rPr>
        <w:tab/>
      </w:r>
      <w:r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52AA">
        <w:rPr>
          <w:sz w:val="22"/>
          <w:szCs w:val="22"/>
          <w:u w:val="single"/>
        </w:rPr>
        <w:instrText xml:space="preserve"> FORMTEXT </w:instrText>
      </w:r>
      <w:r w:rsidRPr="00E552AA">
        <w:rPr>
          <w:sz w:val="22"/>
          <w:szCs w:val="22"/>
          <w:u w:val="single"/>
        </w:rPr>
      </w:r>
      <w:r w:rsidRPr="00E552AA">
        <w:rPr>
          <w:sz w:val="22"/>
          <w:szCs w:val="22"/>
          <w:u w:val="single"/>
        </w:rPr>
        <w:fldChar w:fldCharType="separate"/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sz w:val="22"/>
          <w:szCs w:val="22"/>
          <w:u w:val="single"/>
        </w:rPr>
        <w:fldChar w:fldCharType="end"/>
      </w:r>
      <w:r w:rsidRPr="00E552AA">
        <w:rPr>
          <w:sz w:val="22"/>
          <w:szCs w:val="22"/>
          <w:u w:val="single"/>
        </w:rPr>
        <w:tab/>
      </w:r>
    </w:p>
    <w:p w14:paraId="3ACFA983" w14:textId="62893C2B" w:rsidR="002E1963" w:rsidRPr="00E552AA" w:rsidRDefault="00E552AA" w:rsidP="00EE0FBE">
      <w:pPr>
        <w:tabs>
          <w:tab w:val="left" w:pos="4320"/>
        </w:tabs>
        <w:rPr>
          <w:sz w:val="22"/>
          <w:szCs w:val="22"/>
        </w:rPr>
      </w:pPr>
      <w:r w:rsidRPr="00E552AA">
        <w:rPr>
          <w:sz w:val="22"/>
          <w:szCs w:val="22"/>
        </w:rPr>
        <w:t>Mentored Faculty Printed Name</w:t>
      </w:r>
      <w:r w:rsidR="00961794" w:rsidRPr="00E552AA">
        <w:rPr>
          <w:sz w:val="22"/>
          <w:szCs w:val="22"/>
        </w:rPr>
        <w:tab/>
      </w:r>
      <w:r w:rsidRPr="00E552AA">
        <w:rPr>
          <w:sz w:val="22"/>
          <w:szCs w:val="22"/>
        </w:rPr>
        <w:t xml:space="preserve">Faculty </w:t>
      </w:r>
      <w:r w:rsidR="009A0FBA" w:rsidRPr="00E552AA">
        <w:rPr>
          <w:sz w:val="22"/>
          <w:szCs w:val="22"/>
        </w:rPr>
        <w:t xml:space="preserve">Mentor </w:t>
      </w:r>
      <w:r w:rsidRPr="00E552AA">
        <w:rPr>
          <w:sz w:val="22"/>
          <w:szCs w:val="22"/>
        </w:rPr>
        <w:t>Printed Name</w:t>
      </w:r>
    </w:p>
    <w:p w14:paraId="50089EFC" w14:textId="45D616DC" w:rsidR="006E6CBA" w:rsidRPr="00E552AA" w:rsidRDefault="002E1963" w:rsidP="00E552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</w:r>
    </w:p>
    <w:p w14:paraId="2B5E0654" w14:textId="6FD69071" w:rsidR="002E1963" w:rsidRPr="00E552AA" w:rsidRDefault="00EE0FBE" w:rsidP="00EE0FBE">
      <w:pPr>
        <w:tabs>
          <w:tab w:val="left" w:pos="3600"/>
          <w:tab w:val="left" w:pos="4320"/>
          <w:tab w:val="left" w:pos="7920"/>
        </w:tabs>
        <w:rPr>
          <w:sz w:val="22"/>
          <w:szCs w:val="22"/>
        </w:rPr>
      </w:pPr>
      <w:r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52AA">
        <w:rPr>
          <w:sz w:val="22"/>
          <w:szCs w:val="22"/>
          <w:u w:val="single"/>
        </w:rPr>
        <w:instrText xml:space="preserve"> FORMTEXT </w:instrText>
      </w:r>
      <w:r w:rsidRPr="00E552AA">
        <w:rPr>
          <w:sz w:val="22"/>
          <w:szCs w:val="22"/>
          <w:u w:val="single"/>
        </w:rPr>
      </w:r>
      <w:r w:rsidRPr="00E552AA">
        <w:rPr>
          <w:sz w:val="22"/>
          <w:szCs w:val="22"/>
          <w:u w:val="single"/>
        </w:rPr>
        <w:fldChar w:fldCharType="separate"/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sz w:val="22"/>
          <w:szCs w:val="22"/>
          <w:u w:val="single"/>
        </w:rPr>
        <w:fldChar w:fldCharType="end"/>
      </w:r>
      <w:r w:rsidRPr="00E552AA">
        <w:rPr>
          <w:sz w:val="22"/>
          <w:szCs w:val="22"/>
          <w:u w:val="single"/>
        </w:rPr>
        <w:tab/>
      </w:r>
      <w:r w:rsidR="002E1963" w:rsidRPr="00E552AA">
        <w:rPr>
          <w:sz w:val="22"/>
          <w:szCs w:val="22"/>
        </w:rPr>
        <w:tab/>
      </w:r>
      <w:r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52AA">
        <w:rPr>
          <w:sz w:val="22"/>
          <w:szCs w:val="22"/>
          <w:u w:val="single"/>
        </w:rPr>
        <w:instrText xml:space="preserve"> FORMTEXT </w:instrText>
      </w:r>
      <w:r w:rsidRPr="00E552AA">
        <w:rPr>
          <w:sz w:val="22"/>
          <w:szCs w:val="22"/>
          <w:u w:val="single"/>
        </w:rPr>
      </w:r>
      <w:r w:rsidRPr="00E552AA">
        <w:rPr>
          <w:sz w:val="22"/>
          <w:szCs w:val="22"/>
          <w:u w:val="single"/>
        </w:rPr>
        <w:fldChar w:fldCharType="separate"/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sz w:val="22"/>
          <w:szCs w:val="22"/>
          <w:u w:val="single"/>
        </w:rPr>
        <w:fldChar w:fldCharType="end"/>
      </w:r>
      <w:r w:rsidRPr="00E552AA">
        <w:rPr>
          <w:sz w:val="22"/>
          <w:szCs w:val="22"/>
          <w:u w:val="single"/>
        </w:rPr>
        <w:tab/>
      </w:r>
    </w:p>
    <w:p w14:paraId="51258806" w14:textId="5C79D060" w:rsidR="002E1963" w:rsidRPr="00E552AA" w:rsidRDefault="00E552AA" w:rsidP="00EE0FBE">
      <w:pPr>
        <w:tabs>
          <w:tab w:val="left" w:pos="4320"/>
        </w:tabs>
        <w:rPr>
          <w:sz w:val="22"/>
          <w:szCs w:val="22"/>
        </w:rPr>
      </w:pPr>
      <w:r w:rsidRPr="00E552AA">
        <w:rPr>
          <w:sz w:val="22"/>
          <w:szCs w:val="22"/>
        </w:rPr>
        <w:t>Mentored Faculty</w:t>
      </w:r>
      <w:r w:rsidR="002E1963" w:rsidRPr="00E552AA">
        <w:rPr>
          <w:sz w:val="22"/>
          <w:szCs w:val="22"/>
        </w:rPr>
        <w:t xml:space="preserve"> Department</w:t>
      </w:r>
      <w:r>
        <w:rPr>
          <w:sz w:val="22"/>
          <w:szCs w:val="22"/>
        </w:rPr>
        <w:t xml:space="preserve"> &amp; </w:t>
      </w:r>
      <w:r w:rsidR="002E1963" w:rsidRPr="00E552AA">
        <w:rPr>
          <w:sz w:val="22"/>
          <w:szCs w:val="22"/>
        </w:rPr>
        <w:t>Rank</w:t>
      </w:r>
      <w:r w:rsidR="002E1963" w:rsidRPr="00E552AA">
        <w:rPr>
          <w:sz w:val="22"/>
          <w:szCs w:val="22"/>
        </w:rPr>
        <w:tab/>
      </w:r>
      <w:r w:rsidRPr="00E552AA">
        <w:rPr>
          <w:sz w:val="22"/>
          <w:szCs w:val="22"/>
        </w:rPr>
        <w:t>Faculty Mentor</w:t>
      </w:r>
      <w:r w:rsidR="002E1963" w:rsidRPr="00E552AA">
        <w:rPr>
          <w:sz w:val="22"/>
          <w:szCs w:val="22"/>
        </w:rPr>
        <w:t xml:space="preserve"> Department</w:t>
      </w:r>
      <w:r>
        <w:rPr>
          <w:sz w:val="22"/>
          <w:szCs w:val="22"/>
        </w:rPr>
        <w:t xml:space="preserve"> &amp; </w:t>
      </w:r>
      <w:r w:rsidR="002E1963" w:rsidRPr="00E552AA">
        <w:rPr>
          <w:sz w:val="22"/>
          <w:szCs w:val="22"/>
        </w:rPr>
        <w:t>Rank</w:t>
      </w:r>
    </w:p>
    <w:p w14:paraId="75C80BB3" w14:textId="2DEE8223" w:rsidR="006E6CBA" w:rsidRPr="00E552AA" w:rsidRDefault="006E6CBA">
      <w:pPr>
        <w:rPr>
          <w:sz w:val="22"/>
          <w:szCs w:val="22"/>
        </w:rPr>
      </w:pPr>
    </w:p>
    <w:p w14:paraId="409A9043" w14:textId="77777777" w:rsidR="00E552AA" w:rsidRPr="00E552AA" w:rsidRDefault="00E552AA" w:rsidP="00E552AA">
      <w:pPr>
        <w:tabs>
          <w:tab w:val="left" w:pos="3600"/>
          <w:tab w:val="left" w:pos="4320"/>
          <w:tab w:val="left" w:pos="7920"/>
        </w:tabs>
        <w:rPr>
          <w:sz w:val="22"/>
          <w:szCs w:val="22"/>
        </w:rPr>
      </w:pPr>
      <w:r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52AA">
        <w:rPr>
          <w:sz w:val="22"/>
          <w:szCs w:val="22"/>
          <w:u w:val="single"/>
        </w:rPr>
        <w:instrText xml:space="preserve"> FORMTEXT </w:instrText>
      </w:r>
      <w:r w:rsidRPr="00E552AA">
        <w:rPr>
          <w:sz w:val="22"/>
          <w:szCs w:val="22"/>
          <w:u w:val="single"/>
        </w:rPr>
      </w:r>
      <w:r w:rsidRPr="00E552AA">
        <w:rPr>
          <w:sz w:val="22"/>
          <w:szCs w:val="22"/>
          <w:u w:val="single"/>
        </w:rPr>
        <w:fldChar w:fldCharType="separate"/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sz w:val="22"/>
          <w:szCs w:val="22"/>
          <w:u w:val="single"/>
        </w:rPr>
        <w:fldChar w:fldCharType="end"/>
      </w:r>
      <w:r w:rsidRPr="00E552AA">
        <w:rPr>
          <w:sz w:val="22"/>
          <w:szCs w:val="22"/>
          <w:u w:val="single"/>
        </w:rPr>
        <w:tab/>
      </w:r>
      <w:r w:rsidRPr="00E552AA">
        <w:rPr>
          <w:sz w:val="22"/>
          <w:szCs w:val="22"/>
        </w:rPr>
        <w:tab/>
      </w:r>
      <w:r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52AA">
        <w:rPr>
          <w:sz w:val="22"/>
          <w:szCs w:val="22"/>
          <w:u w:val="single"/>
        </w:rPr>
        <w:instrText xml:space="preserve"> FORMTEXT </w:instrText>
      </w:r>
      <w:r w:rsidRPr="00E552AA">
        <w:rPr>
          <w:sz w:val="22"/>
          <w:szCs w:val="22"/>
          <w:u w:val="single"/>
        </w:rPr>
      </w:r>
      <w:r w:rsidRPr="00E552AA">
        <w:rPr>
          <w:sz w:val="22"/>
          <w:szCs w:val="22"/>
          <w:u w:val="single"/>
        </w:rPr>
        <w:fldChar w:fldCharType="separate"/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sz w:val="22"/>
          <w:szCs w:val="22"/>
          <w:u w:val="single"/>
        </w:rPr>
        <w:fldChar w:fldCharType="end"/>
      </w:r>
      <w:r w:rsidRPr="00E552AA">
        <w:rPr>
          <w:sz w:val="22"/>
          <w:szCs w:val="22"/>
          <w:u w:val="single"/>
        </w:rPr>
        <w:tab/>
      </w:r>
    </w:p>
    <w:p w14:paraId="049D426B" w14:textId="60A424F6" w:rsidR="00E552AA" w:rsidRPr="00E552AA" w:rsidRDefault="00E552AA" w:rsidP="00E552AA">
      <w:pPr>
        <w:tabs>
          <w:tab w:val="left" w:pos="4320"/>
        </w:tabs>
        <w:rPr>
          <w:sz w:val="22"/>
          <w:szCs w:val="22"/>
        </w:rPr>
      </w:pPr>
      <w:r w:rsidRPr="00E552AA">
        <w:rPr>
          <w:sz w:val="22"/>
          <w:szCs w:val="22"/>
        </w:rPr>
        <w:t>Mentored Faculty Date</w:t>
      </w:r>
      <w:r w:rsidRPr="00E552AA">
        <w:rPr>
          <w:sz w:val="22"/>
          <w:szCs w:val="22"/>
        </w:rPr>
        <w:tab/>
        <w:t>Faculty Mentor Date</w:t>
      </w:r>
    </w:p>
    <w:p w14:paraId="5C69E8B8" w14:textId="77777777" w:rsidR="002E1963" w:rsidRPr="00E552AA" w:rsidRDefault="002E1963">
      <w:pPr>
        <w:rPr>
          <w:sz w:val="22"/>
          <w:szCs w:val="22"/>
        </w:rPr>
      </w:pPr>
    </w:p>
    <w:p w14:paraId="41C8AE3E" w14:textId="28D4864A" w:rsidR="00961794" w:rsidRPr="00E552AA" w:rsidRDefault="00961794" w:rsidP="00EE0FBE">
      <w:pPr>
        <w:tabs>
          <w:tab w:val="left" w:pos="3600"/>
          <w:tab w:val="left" w:pos="4320"/>
          <w:tab w:val="left" w:pos="792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</w:r>
      <w:r w:rsidRPr="00E552AA">
        <w:rPr>
          <w:sz w:val="22"/>
          <w:szCs w:val="22"/>
        </w:rPr>
        <w:tab/>
      </w:r>
      <w:r w:rsidR="00EE0FBE" w:rsidRPr="00E552AA">
        <w:rPr>
          <w:sz w:val="22"/>
          <w:szCs w:val="22"/>
          <w:u w:val="single"/>
        </w:rPr>
        <w:tab/>
      </w:r>
    </w:p>
    <w:p w14:paraId="4AD153FE" w14:textId="4051EB02" w:rsidR="00961794" w:rsidRPr="00E552AA" w:rsidRDefault="00961794" w:rsidP="00EE0FBE">
      <w:pPr>
        <w:tabs>
          <w:tab w:val="left" w:pos="432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</w:r>
      <w:r w:rsidR="00E552AA" w:rsidRPr="00E552AA">
        <w:rPr>
          <w:sz w:val="22"/>
          <w:szCs w:val="22"/>
        </w:rPr>
        <w:t>Second Faculty Mentor Signature</w:t>
      </w:r>
    </w:p>
    <w:p w14:paraId="0D4A22C4" w14:textId="77777777" w:rsidR="009A0FBA" w:rsidRPr="00E552AA" w:rsidRDefault="009A0FBA">
      <w:pPr>
        <w:rPr>
          <w:sz w:val="22"/>
          <w:szCs w:val="22"/>
        </w:rPr>
      </w:pPr>
    </w:p>
    <w:p w14:paraId="70246782" w14:textId="0DA1F917" w:rsidR="009A0FBA" w:rsidRPr="00E552AA" w:rsidRDefault="00961794" w:rsidP="00EE0FBE">
      <w:pPr>
        <w:tabs>
          <w:tab w:val="left" w:pos="3600"/>
          <w:tab w:val="left" w:pos="4320"/>
          <w:tab w:val="left" w:pos="792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</w:r>
      <w:r w:rsidRPr="00E552AA">
        <w:rPr>
          <w:sz w:val="22"/>
          <w:szCs w:val="22"/>
        </w:rPr>
        <w:tab/>
      </w:r>
      <w:r w:rsidR="00EE0FBE"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FBE" w:rsidRPr="00E552AA">
        <w:rPr>
          <w:sz w:val="22"/>
          <w:szCs w:val="22"/>
          <w:u w:val="single"/>
        </w:rPr>
        <w:instrText xml:space="preserve"> FORMTEXT </w:instrText>
      </w:r>
      <w:r w:rsidR="00EE0FBE" w:rsidRPr="00E552AA">
        <w:rPr>
          <w:sz w:val="22"/>
          <w:szCs w:val="22"/>
          <w:u w:val="single"/>
        </w:rPr>
      </w:r>
      <w:r w:rsidR="00EE0FBE" w:rsidRPr="00E552AA">
        <w:rPr>
          <w:sz w:val="22"/>
          <w:szCs w:val="22"/>
          <w:u w:val="single"/>
        </w:rPr>
        <w:fldChar w:fldCharType="separate"/>
      </w:r>
      <w:r w:rsidR="00EE0FBE" w:rsidRPr="00E552AA">
        <w:rPr>
          <w:noProof/>
          <w:sz w:val="22"/>
          <w:szCs w:val="22"/>
          <w:u w:val="single"/>
        </w:rPr>
        <w:t> </w:t>
      </w:r>
      <w:r w:rsidR="00EE0FBE" w:rsidRPr="00E552AA">
        <w:rPr>
          <w:noProof/>
          <w:sz w:val="22"/>
          <w:szCs w:val="22"/>
          <w:u w:val="single"/>
        </w:rPr>
        <w:t> </w:t>
      </w:r>
      <w:r w:rsidR="00EE0FBE" w:rsidRPr="00E552AA">
        <w:rPr>
          <w:noProof/>
          <w:sz w:val="22"/>
          <w:szCs w:val="22"/>
          <w:u w:val="single"/>
        </w:rPr>
        <w:t> </w:t>
      </w:r>
      <w:r w:rsidR="00EE0FBE" w:rsidRPr="00E552AA">
        <w:rPr>
          <w:noProof/>
          <w:sz w:val="22"/>
          <w:szCs w:val="22"/>
          <w:u w:val="single"/>
        </w:rPr>
        <w:t> </w:t>
      </w:r>
      <w:r w:rsidR="00EE0FBE" w:rsidRPr="00E552AA">
        <w:rPr>
          <w:noProof/>
          <w:sz w:val="22"/>
          <w:szCs w:val="22"/>
          <w:u w:val="single"/>
        </w:rPr>
        <w:t> </w:t>
      </w:r>
      <w:r w:rsidR="00EE0FBE" w:rsidRPr="00E552AA">
        <w:rPr>
          <w:sz w:val="22"/>
          <w:szCs w:val="22"/>
          <w:u w:val="single"/>
        </w:rPr>
        <w:fldChar w:fldCharType="end"/>
      </w:r>
      <w:r w:rsidR="00EE0FBE" w:rsidRPr="00E552AA">
        <w:rPr>
          <w:sz w:val="22"/>
          <w:szCs w:val="22"/>
          <w:u w:val="single"/>
        </w:rPr>
        <w:tab/>
      </w:r>
    </w:p>
    <w:p w14:paraId="53A68CE1" w14:textId="3DDB1503" w:rsidR="009A0FBA" w:rsidRPr="00E552AA" w:rsidRDefault="00EE0FBE" w:rsidP="00E552AA">
      <w:pPr>
        <w:tabs>
          <w:tab w:val="left" w:pos="432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</w:r>
      <w:r w:rsidR="00E552AA" w:rsidRPr="00E552AA">
        <w:rPr>
          <w:sz w:val="22"/>
          <w:szCs w:val="22"/>
        </w:rPr>
        <w:t>Second Faculty Mentor Printed Name</w:t>
      </w:r>
    </w:p>
    <w:p w14:paraId="18C1EC6F" w14:textId="629817B8" w:rsidR="00E552AA" w:rsidRPr="00E552AA" w:rsidRDefault="00E552AA" w:rsidP="00E552AA">
      <w:pPr>
        <w:tabs>
          <w:tab w:val="left" w:pos="4320"/>
        </w:tabs>
        <w:rPr>
          <w:sz w:val="22"/>
          <w:szCs w:val="22"/>
        </w:rPr>
      </w:pPr>
    </w:p>
    <w:p w14:paraId="46A2D874" w14:textId="75F61AF7" w:rsidR="00E552AA" w:rsidRPr="00E552AA" w:rsidRDefault="00E552AA" w:rsidP="00E552AA">
      <w:pPr>
        <w:tabs>
          <w:tab w:val="left" w:pos="3600"/>
          <w:tab w:val="left" w:pos="4320"/>
          <w:tab w:val="left" w:pos="792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</w:r>
      <w:r w:rsidRPr="00E552AA">
        <w:rPr>
          <w:sz w:val="22"/>
          <w:szCs w:val="22"/>
        </w:rPr>
        <w:tab/>
      </w:r>
      <w:r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52AA">
        <w:rPr>
          <w:sz w:val="22"/>
          <w:szCs w:val="22"/>
          <w:u w:val="single"/>
        </w:rPr>
        <w:instrText xml:space="preserve"> FORMTEXT </w:instrText>
      </w:r>
      <w:r w:rsidRPr="00E552AA">
        <w:rPr>
          <w:sz w:val="22"/>
          <w:szCs w:val="22"/>
          <w:u w:val="single"/>
        </w:rPr>
      </w:r>
      <w:r w:rsidRPr="00E552AA">
        <w:rPr>
          <w:sz w:val="22"/>
          <w:szCs w:val="22"/>
          <w:u w:val="single"/>
        </w:rPr>
        <w:fldChar w:fldCharType="separate"/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sz w:val="22"/>
          <w:szCs w:val="22"/>
          <w:u w:val="single"/>
        </w:rPr>
        <w:fldChar w:fldCharType="end"/>
      </w:r>
      <w:r w:rsidRPr="00E552AA">
        <w:rPr>
          <w:sz w:val="22"/>
          <w:szCs w:val="22"/>
          <w:u w:val="single"/>
        </w:rPr>
        <w:tab/>
      </w:r>
    </w:p>
    <w:p w14:paraId="7056B733" w14:textId="1DBD002C" w:rsidR="00E552AA" w:rsidRPr="00E552AA" w:rsidRDefault="00E552AA" w:rsidP="00E552AA">
      <w:pPr>
        <w:tabs>
          <w:tab w:val="left" w:pos="432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  <w:t>Second Faculty Mentor Department</w:t>
      </w:r>
      <w:r>
        <w:rPr>
          <w:sz w:val="22"/>
          <w:szCs w:val="22"/>
        </w:rPr>
        <w:t xml:space="preserve"> &amp; </w:t>
      </w:r>
      <w:r w:rsidRPr="00E552AA">
        <w:rPr>
          <w:sz w:val="22"/>
          <w:szCs w:val="22"/>
        </w:rPr>
        <w:t>Rank</w:t>
      </w:r>
    </w:p>
    <w:p w14:paraId="42F6ECAD" w14:textId="15E2725B" w:rsidR="00E552AA" w:rsidRPr="00E552AA" w:rsidRDefault="00E552AA" w:rsidP="00E552AA">
      <w:pPr>
        <w:tabs>
          <w:tab w:val="left" w:pos="4320"/>
        </w:tabs>
        <w:rPr>
          <w:sz w:val="22"/>
          <w:szCs w:val="22"/>
        </w:rPr>
      </w:pPr>
    </w:p>
    <w:p w14:paraId="4882ECE6" w14:textId="3A7207A0" w:rsidR="00E552AA" w:rsidRPr="00E552AA" w:rsidRDefault="00E552AA" w:rsidP="00E552AA">
      <w:pPr>
        <w:tabs>
          <w:tab w:val="left" w:pos="3600"/>
          <w:tab w:val="left" w:pos="4320"/>
          <w:tab w:val="left" w:pos="792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</w:r>
      <w:r w:rsidRPr="00E552AA">
        <w:rPr>
          <w:sz w:val="22"/>
          <w:szCs w:val="22"/>
        </w:rPr>
        <w:tab/>
      </w:r>
      <w:r w:rsidRPr="00E552A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52AA">
        <w:rPr>
          <w:sz w:val="22"/>
          <w:szCs w:val="22"/>
          <w:u w:val="single"/>
        </w:rPr>
        <w:instrText xml:space="preserve"> FORMTEXT </w:instrText>
      </w:r>
      <w:r w:rsidRPr="00E552AA">
        <w:rPr>
          <w:sz w:val="22"/>
          <w:szCs w:val="22"/>
          <w:u w:val="single"/>
        </w:rPr>
      </w:r>
      <w:r w:rsidRPr="00E552AA">
        <w:rPr>
          <w:sz w:val="22"/>
          <w:szCs w:val="22"/>
          <w:u w:val="single"/>
        </w:rPr>
        <w:fldChar w:fldCharType="separate"/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noProof/>
          <w:sz w:val="22"/>
          <w:szCs w:val="22"/>
          <w:u w:val="single"/>
        </w:rPr>
        <w:t> </w:t>
      </w:r>
      <w:r w:rsidRPr="00E552AA">
        <w:rPr>
          <w:sz w:val="22"/>
          <w:szCs w:val="22"/>
          <w:u w:val="single"/>
        </w:rPr>
        <w:fldChar w:fldCharType="end"/>
      </w:r>
      <w:r w:rsidRPr="00E552AA">
        <w:rPr>
          <w:sz w:val="22"/>
          <w:szCs w:val="22"/>
          <w:u w:val="single"/>
        </w:rPr>
        <w:tab/>
      </w:r>
    </w:p>
    <w:p w14:paraId="61C6FCD5" w14:textId="566FD525" w:rsidR="00E552AA" w:rsidRPr="00E552AA" w:rsidRDefault="00E552AA" w:rsidP="00E552AA">
      <w:pPr>
        <w:tabs>
          <w:tab w:val="left" w:pos="4320"/>
        </w:tabs>
        <w:rPr>
          <w:sz w:val="22"/>
          <w:szCs w:val="22"/>
        </w:rPr>
      </w:pPr>
      <w:r w:rsidRPr="00E552AA">
        <w:rPr>
          <w:sz w:val="22"/>
          <w:szCs w:val="22"/>
        </w:rPr>
        <w:tab/>
        <w:t>Second Faculty Mentor Date</w:t>
      </w:r>
    </w:p>
    <w:p w14:paraId="4F1BA166" w14:textId="3166C837" w:rsidR="00E552AA" w:rsidRPr="00E552AA" w:rsidRDefault="00E552AA" w:rsidP="00E552AA">
      <w:pPr>
        <w:tabs>
          <w:tab w:val="left" w:pos="4320"/>
        </w:tabs>
        <w:rPr>
          <w:sz w:val="22"/>
          <w:szCs w:val="22"/>
        </w:rPr>
      </w:pPr>
    </w:p>
    <w:p w14:paraId="6611B116" w14:textId="778A2D3B" w:rsidR="002E1963" w:rsidRPr="00E552AA" w:rsidRDefault="009A0FBA">
      <w:pPr>
        <w:rPr>
          <w:sz w:val="22"/>
          <w:szCs w:val="22"/>
        </w:rPr>
      </w:pPr>
      <w:r w:rsidRPr="00E552AA">
        <w:rPr>
          <w:sz w:val="22"/>
          <w:szCs w:val="22"/>
        </w:rPr>
        <w:t xml:space="preserve">Each party </w:t>
      </w:r>
      <w:r w:rsidR="003338C6">
        <w:rPr>
          <w:sz w:val="22"/>
          <w:szCs w:val="22"/>
        </w:rPr>
        <w:t>is encouraged to</w:t>
      </w:r>
      <w:r w:rsidRPr="00E552AA">
        <w:rPr>
          <w:sz w:val="22"/>
          <w:szCs w:val="22"/>
        </w:rPr>
        <w:t xml:space="preserve"> retain a copy of this </w:t>
      </w:r>
      <w:r w:rsidR="00323DCB" w:rsidRPr="00E552AA">
        <w:rPr>
          <w:sz w:val="22"/>
          <w:szCs w:val="22"/>
        </w:rPr>
        <w:t xml:space="preserve">Faculty Mentoring </w:t>
      </w:r>
      <w:r w:rsidRPr="00E552AA">
        <w:rPr>
          <w:sz w:val="22"/>
          <w:szCs w:val="22"/>
        </w:rPr>
        <w:t>Agreement.</w:t>
      </w:r>
      <w:r w:rsidR="00B73D0A" w:rsidRPr="00E552AA">
        <w:rPr>
          <w:sz w:val="22"/>
          <w:szCs w:val="22"/>
        </w:rPr>
        <w:t xml:space="preserve"> </w:t>
      </w:r>
      <w:r w:rsidR="006D5D37" w:rsidRPr="00E552AA">
        <w:rPr>
          <w:sz w:val="22"/>
          <w:szCs w:val="22"/>
        </w:rPr>
        <w:t xml:space="preserve">Return one copy to </w:t>
      </w:r>
      <w:r w:rsidR="00323DCB" w:rsidRPr="00E552AA">
        <w:rPr>
          <w:sz w:val="22"/>
          <w:szCs w:val="22"/>
        </w:rPr>
        <w:t xml:space="preserve">the </w:t>
      </w:r>
      <w:r w:rsidR="006D5D37" w:rsidRPr="00E552AA">
        <w:rPr>
          <w:sz w:val="22"/>
          <w:szCs w:val="22"/>
        </w:rPr>
        <w:t>Department Chair</w:t>
      </w:r>
      <w:r w:rsidR="00323DCB" w:rsidRPr="00E552AA">
        <w:rPr>
          <w:sz w:val="22"/>
          <w:szCs w:val="22"/>
        </w:rPr>
        <w:t>/School Director</w:t>
      </w:r>
      <w:r w:rsidR="00921D3B" w:rsidRPr="00E552AA">
        <w:rPr>
          <w:sz w:val="22"/>
          <w:szCs w:val="22"/>
        </w:rPr>
        <w:t xml:space="preserve"> and one to Dean’s Office.</w:t>
      </w:r>
    </w:p>
    <w:p w14:paraId="352E841B" w14:textId="77777777" w:rsidR="00323DCB" w:rsidRPr="00E552AA" w:rsidRDefault="00323DCB">
      <w:pPr>
        <w:rPr>
          <w:sz w:val="22"/>
          <w:szCs w:val="22"/>
        </w:rPr>
      </w:pPr>
    </w:p>
    <w:p w14:paraId="07363383" w14:textId="7BB59473" w:rsidR="009C2BB2" w:rsidRPr="00E552AA" w:rsidRDefault="009C2BB2" w:rsidP="009C2BB2">
      <w:pPr>
        <w:jc w:val="center"/>
        <w:rPr>
          <w:b/>
          <w:sz w:val="22"/>
          <w:szCs w:val="22"/>
        </w:rPr>
      </w:pPr>
      <w:r w:rsidRPr="00E552AA">
        <w:rPr>
          <w:b/>
          <w:sz w:val="22"/>
          <w:szCs w:val="22"/>
        </w:rPr>
        <w:t>For submissions and additional information</w:t>
      </w:r>
    </w:p>
    <w:p w14:paraId="4BB1D007" w14:textId="3B768D53" w:rsidR="009C2BB2" w:rsidRPr="00E552AA" w:rsidRDefault="00FE20AD" w:rsidP="009C2BB2">
      <w:pPr>
        <w:jc w:val="center"/>
        <w:rPr>
          <w:sz w:val="22"/>
          <w:szCs w:val="22"/>
        </w:rPr>
      </w:pPr>
      <w:r>
        <w:rPr>
          <w:sz w:val="22"/>
          <w:szCs w:val="22"/>
        </w:rPr>
        <w:t>Michael Retallick</w:t>
      </w:r>
      <w:r w:rsidR="009C2BB2" w:rsidRPr="00E552AA">
        <w:rPr>
          <w:sz w:val="22"/>
          <w:szCs w:val="22"/>
        </w:rPr>
        <w:t xml:space="preserve"> (Agriculture &amp; Life Sciences)</w:t>
      </w:r>
    </w:p>
    <w:p w14:paraId="4562D5EC" w14:textId="766D0A12" w:rsidR="009C2BB2" w:rsidRPr="00E552AA" w:rsidRDefault="003338C6" w:rsidP="009C2BB2">
      <w:pPr>
        <w:jc w:val="center"/>
        <w:rPr>
          <w:sz w:val="22"/>
          <w:szCs w:val="22"/>
        </w:rPr>
      </w:pPr>
      <w:r>
        <w:rPr>
          <w:sz w:val="22"/>
          <w:szCs w:val="22"/>
        </w:rPr>
        <w:t>Huifang Mao</w:t>
      </w:r>
      <w:r w:rsidR="009C2BB2" w:rsidRPr="00E552AA">
        <w:rPr>
          <w:sz w:val="22"/>
          <w:szCs w:val="22"/>
        </w:rPr>
        <w:t xml:space="preserve"> (</w:t>
      </w:r>
      <w:r w:rsidR="000D208A" w:rsidRPr="00E552AA">
        <w:rPr>
          <w:sz w:val="22"/>
          <w:szCs w:val="22"/>
        </w:rPr>
        <w:t xml:space="preserve">Ivy College of </w:t>
      </w:r>
      <w:r w:rsidR="009C2BB2" w:rsidRPr="00E552AA">
        <w:rPr>
          <w:sz w:val="22"/>
          <w:szCs w:val="22"/>
        </w:rPr>
        <w:t>Business)</w:t>
      </w:r>
    </w:p>
    <w:p w14:paraId="60C2E8F3" w14:textId="2B17F518" w:rsidR="009C2BB2" w:rsidRPr="00E552AA" w:rsidRDefault="007E414D" w:rsidP="009C2BB2">
      <w:pPr>
        <w:jc w:val="center"/>
        <w:rPr>
          <w:sz w:val="22"/>
          <w:szCs w:val="22"/>
        </w:rPr>
      </w:pPr>
      <w:r>
        <w:rPr>
          <w:sz w:val="22"/>
          <w:szCs w:val="22"/>
        </w:rPr>
        <w:t>Seda McKilligan</w:t>
      </w:r>
      <w:r w:rsidR="009C2BB2" w:rsidRPr="00E552AA">
        <w:rPr>
          <w:sz w:val="22"/>
          <w:szCs w:val="22"/>
        </w:rPr>
        <w:t xml:space="preserve"> (Design)</w:t>
      </w:r>
    </w:p>
    <w:p w14:paraId="4610E206" w14:textId="56CF9E4D" w:rsidR="009C2BB2" w:rsidRPr="00E552AA" w:rsidRDefault="00AB27B2" w:rsidP="009C2BB2">
      <w:pPr>
        <w:jc w:val="center"/>
        <w:rPr>
          <w:sz w:val="22"/>
          <w:szCs w:val="22"/>
        </w:rPr>
      </w:pPr>
      <w:r w:rsidRPr="00E552AA">
        <w:rPr>
          <w:sz w:val="22"/>
          <w:szCs w:val="22"/>
        </w:rPr>
        <w:t>Sriram Sundararajan</w:t>
      </w:r>
      <w:r w:rsidR="009C2BB2" w:rsidRPr="00E552AA">
        <w:rPr>
          <w:sz w:val="22"/>
          <w:szCs w:val="22"/>
        </w:rPr>
        <w:t xml:space="preserve"> (Engineering)</w:t>
      </w:r>
    </w:p>
    <w:p w14:paraId="0F9F7AE6" w14:textId="63D341CD" w:rsidR="009C2BB2" w:rsidRPr="00E552AA" w:rsidRDefault="007E414D" w:rsidP="009C2BB2">
      <w:pPr>
        <w:jc w:val="center"/>
        <w:rPr>
          <w:sz w:val="22"/>
          <w:szCs w:val="22"/>
        </w:rPr>
      </w:pPr>
      <w:r>
        <w:rPr>
          <w:sz w:val="22"/>
          <w:szCs w:val="22"/>
        </w:rPr>
        <w:t>Debra Sellers</w:t>
      </w:r>
      <w:r w:rsidR="009C2BB2" w:rsidRPr="00E552AA">
        <w:rPr>
          <w:sz w:val="22"/>
          <w:szCs w:val="22"/>
        </w:rPr>
        <w:t xml:space="preserve"> (</w:t>
      </w:r>
      <w:r w:rsidR="00FE20AD">
        <w:rPr>
          <w:sz w:val="22"/>
          <w:szCs w:val="22"/>
        </w:rPr>
        <w:t xml:space="preserve">Health and </w:t>
      </w:r>
      <w:r w:rsidR="009C2BB2" w:rsidRPr="00E552AA">
        <w:rPr>
          <w:sz w:val="22"/>
          <w:szCs w:val="22"/>
        </w:rPr>
        <w:t>Human Sciences)</w:t>
      </w:r>
    </w:p>
    <w:p w14:paraId="0556B100" w14:textId="1882F0AC" w:rsidR="009C2BB2" w:rsidRPr="00E552AA" w:rsidRDefault="009C2BB2" w:rsidP="009C2BB2">
      <w:pPr>
        <w:jc w:val="center"/>
        <w:rPr>
          <w:sz w:val="22"/>
          <w:szCs w:val="22"/>
        </w:rPr>
      </w:pPr>
      <w:r w:rsidRPr="00E552AA">
        <w:rPr>
          <w:sz w:val="22"/>
          <w:szCs w:val="22"/>
        </w:rPr>
        <w:t>Arne Hallam (Liberal Arts &amp; Sciences)</w:t>
      </w:r>
    </w:p>
    <w:p w14:paraId="137C0971" w14:textId="24402C69" w:rsidR="009C2BB2" w:rsidRPr="00E552AA" w:rsidRDefault="00323DCB" w:rsidP="009C2BB2">
      <w:pPr>
        <w:jc w:val="center"/>
        <w:rPr>
          <w:sz w:val="22"/>
          <w:szCs w:val="22"/>
        </w:rPr>
      </w:pPr>
      <w:r w:rsidRPr="00E552AA">
        <w:rPr>
          <w:sz w:val="22"/>
          <w:szCs w:val="22"/>
        </w:rPr>
        <w:t>Lorrie Pellack</w:t>
      </w:r>
      <w:r w:rsidR="009C2BB2" w:rsidRPr="00E552AA">
        <w:rPr>
          <w:sz w:val="22"/>
          <w:szCs w:val="22"/>
        </w:rPr>
        <w:t xml:space="preserve"> (Library)</w:t>
      </w:r>
    </w:p>
    <w:p w14:paraId="7257A7EF" w14:textId="537FDE8D" w:rsidR="009C2BB2" w:rsidRPr="00E552AA" w:rsidRDefault="00FE20AD" w:rsidP="009C2BB2">
      <w:pPr>
        <w:jc w:val="center"/>
        <w:rPr>
          <w:sz w:val="22"/>
          <w:szCs w:val="22"/>
        </w:rPr>
      </w:pPr>
      <w:r>
        <w:rPr>
          <w:sz w:val="22"/>
          <w:szCs w:val="22"/>
        </w:rPr>
        <w:t>Jessica Ward</w:t>
      </w:r>
      <w:r w:rsidR="009C2BB2" w:rsidRPr="00E552AA">
        <w:rPr>
          <w:sz w:val="22"/>
          <w:szCs w:val="22"/>
        </w:rPr>
        <w:t xml:space="preserve"> (Veterinary Medicine)</w:t>
      </w:r>
    </w:p>
    <w:sectPr w:rsidR="009C2BB2" w:rsidRPr="00E552AA" w:rsidSect="00E40AFF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F0C1" w14:textId="77777777" w:rsidR="009907E3" w:rsidRDefault="009907E3" w:rsidP="00C15560">
      <w:r>
        <w:separator/>
      </w:r>
    </w:p>
  </w:endnote>
  <w:endnote w:type="continuationSeparator" w:id="0">
    <w:p w14:paraId="3CD5C185" w14:textId="77777777" w:rsidR="009907E3" w:rsidRDefault="009907E3" w:rsidP="00C1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87BD" w14:textId="77777777" w:rsidR="009907E3" w:rsidRDefault="009907E3" w:rsidP="00C15560">
      <w:r>
        <w:separator/>
      </w:r>
    </w:p>
  </w:footnote>
  <w:footnote w:type="continuationSeparator" w:id="0">
    <w:p w14:paraId="51967CC8" w14:textId="77777777" w:rsidR="009907E3" w:rsidRDefault="009907E3" w:rsidP="00C1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CE27" w14:textId="6829FAA1" w:rsidR="00921D3B" w:rsidRDefault="00AB4B38" w:rsidP="00DA76E3">
    <w:pPr>
      <w:tabs>
        <w:tab w:val="left" w:pos="2380"/>
        <w:tab w:val="right" w:pos="8640"/>
      </w:tabs>
      <w:spacing w:line="276" w:lineRule="auto"/>
      <w:jc w:val="center"/>
      <w:rPr>
        <w:sz w:val="44"/>
        <w:szCs w:val="44"/>
      </w:rPr>
    </w:pPr>
    <w:r>
      <w:rPr>
        <w:noProof/>
      </w:rPr>
      <w:drawing>
        <wp:inline distT="0" distB="0" distL="0" distR="0" wp14:anchorId="2D80EEB9" wp14:editId="181BA4B3">
          <wp:extent cx="5486400" cy="571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28440" w14:textId="63146440" w:rsidR="00921D3B" w:rsidRDefault="00921D3B" w:rsidP="00DA76E3">
    <w:pPr>
      <w:tabs>
        <w:tab w:val="left" w:pos="2380"/>
        <w:tab w:val="right" w:pos="8640"/>
      </w:tabs>
      <w:spacing w:line="276" w:lineRule="auto"/>
      <w:jc w:val="center"/>
      <w:rPr>
        <w:sz w:val="44"/>
        <w:szCs w:val="44"/>
      </w:rPr>
    </w:pPr>
    <w:r w:rsidRPr="00DA76E3">
      <w:rPr>
        <w:sz w:val="44"/>
        <w:szCs w:val="44"/>
      </w:rPr>
      <w:t>Faculty Mentoring Agreement</w:t>
    </w:r>
  </w:p>
  <w:p w14:paraId="4AAF69B9" w14:textId="01893ACC" w:rsidR="00921D3B" w:rsidRPr="00DA76E3" w:rsidRDefault="00921D3B" w:rsidP="00DA76E3">
    <w:pPr>
      <w:tabs>
        <w:tab w:val="left" w:pos="2380"/>
        <w:tab w:val="right" w:pos="8640"/>
      </w:tabs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BA"/>
    <w:rsid w:val="000059B5"/>
    <w:rsid w:val="000D0AB6"/>
    <w:rsid w:val="000D208A"/>
    <w:rsid w:val="001B5603"/>
    <w:rsid w:val="0027349B"/>
    <w:rsid w:val="002B36BD"/>
    <w:rsid w:val="002E1963"/>
    <w:rsid w:val="002F5AD8"/>
    <w:rsid w:val="00323DCB"/>
    <w:rsid w:val="003338C6"/>
    <w:rsid w:val="003411EF"/>
    <w:rsid w:val="0034182B"/>
    <w:rsid w:val="003635BC"/>
    <w:rsid w:val="003A454E"/>
    <w:rsid w:val="003B4B5F"/>
    <w:rsid w:val="00470792"/>
    <w:rsid w:val="004C3AE9"/>
    <w:rsid w:val="004D7A5B"/>
    <w:rsid w:val="004F7B65"/>
    <w:rsid w:val="00513738"/>
    <w:rsid w:val="005A17D5"/>
    <w:rsid w:val="0062263C"/>
    <w:rsid w:val="00666458"/>
    <w:rsid w:val="006843B5"/>
    <w:rsid w:val="006C029D"/>
    <w:rsid w:val="006D1653"/>
    <w:rsid w:val="006D3900"/>
    <w:rsid w:val="006D5D37"/>
    <w:rsid w:val="006E6CBA"/>
    <w:rsid w:val="00782E4D"/>
    <w:rsid w:val="007A6BBE"/>
    <w:rsid w:val="007E414D"/>
    <w:rsid w:val="00892FA4"/>
    <w:rsid w:val="008A522E"/>
    <w:rsid w:val="008C462D"/>
    <w:rsid w:val="00921D3B"/>
    <w:rsid w:val="0095168F"/>
    <w:rsid w:val="00953CCF"/>
    <w:rsid w:val="00954F6F"/>
    <w:rsid w:val="00957093"/>
    <w:rsid w:val="00961794"/>
    <w:rsid w:val="009907E3"/>
    <w:rsid w:val="009A0FBA"/>
    <w:rsid w:val="009C2BB2"/>
    <w:rsid w:val="00A61583"/>
    <w:rsid w:val="00AB27B2"/>
    <w:rsid w:val="00AB4B38"/>
    <w:rsid w:val="00AD0300"/>
    <w:rsid w:val="00B119D5"/>
    <w:rsid w:val="00B64B1F"/>
    <w:rsid w:val="00B73D0A"/>
    <w:rsid w:val="00BE1DCC"/>
    <w:rsid w:val="00BF1804"/>
    <w:rsid w:val="00C15560"/>
    <w:rsid w:val="00C237C3"/>
    <w:rsid w:val="00CC4093"/>
    <w:rsid w:val="00CC5A61"/>
    <w:rsid w:val="00D53CBF"/>
    <w:rsid w:val="00D632B3"/>
    <w:rsid w:val="00DA76E3"/>
    <w:rsid w:val="00DD3467"/>
    <w:rsid w:val="00E40AFF"/>
    <w:rsid w:val="00E54F27"/>
    <w:rsid w:val="00E552AA"/>
    <w:rsid w:val="00E83496"/>
    <w:rsid w:val="00E95520"/>
    <w:rsid w:val="00EB2393"/>
    <w:rsid w:val="00EC5607"/>
    <w:rsid w:val="00EE0FBE"/>
    <w:rsid w:val="00EE3B54"/>
    <w:rsid w:val="00EF50B7"/>
    <w:rsid w:val="00F02099"/>
    <w:rsid w:val="00FC7109"/>
    <w:rsid w:val="00F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DFB35E"/>
  <w15:docId w15:val="{444B3526-644C-463D-932E-B5A8F792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C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B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55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560"/>
  </w:style>
  <w:style w:type="paragraph" w:styleId="Footer">
    <w:name w:val="footer"/>
    <w:basedOn w:val="Normal"/>
    <w:link w:val="FooterChar"/>
    <w:uiPriority w:val="99"/>
    <w:unhideWhenUsed/>
    <w:rsid w:val="00C155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560"/>
  </w:style>
  <w:style w:type="paragraph" w:styleId="Quote">
    <w:name w:val="Quote"/>
    <w:basedOn w:val="Normal"/>
    <w:next w:val="Normal"/>
    <w:link w:val="QuoteChar"/>
    <w:uiPriority w:val="29"/>
    <w:qFormat/>
    <w:rsid w:val="002E19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1963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BF1804"/>
    <w:rPr>
      <w:color w:val="0000FF" w:themeColor="hyperlink"/>
      <w:u w:val="single"/>
    </w:rPr>
  </w:style>
  <w:style w:type="paragraph" w:customStyle="1" w:styleId="Default">
    <w:name w:val="Default"/>
    <w:rsid w:val="00BF180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23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D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D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92E1-DAF1-4266-A797-40FE0BCB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Cervato</dc:creator>
  <cp:lastModifiedBy>Jordan, Tera R [SVPP]</cp:lastModifiedBy>
  <cp:revision>2</cp:revision>
  <cp:lastPrinted>2021-05-25T20:18:00Z</cp:lastPrinted>
  <dcterms:created xsi:type="dcterms:W3CDTF">2025-07-06T17:22:00Z</dcterms:created>
  <dcterms:modified xsi:type="dcterms:W3CDTF">2025-07-06T17:22:00Z</dcterms:modified>
</cp:coreProperties>
</file>